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8D9E" w14:textId="761B552E" w:rsidR="001B2F3A" w:rsidRDefault="005E653F" w:rsidP="00122E10">
      <w:pPr>
        <w:rPr>
          <w:sz w:val="20"/>
        </w:rPr>
      </w:pPr>
      <w:r w:rsidRPr="00F06581">
        <w:rPr>
          <w:sz w:val="20"/>
        </w:rPr>
        <w:t xml:space="preserve"> </w:t>
      </w:r>
    </w:p>
    <w:p w14:paraId="34CD0C98" w14:textId="5E0D6490" w:rsidR="006C69B2" w:rsidRPr="006C69B2" w:rsidRDefault="006C69B2" w:rsidP="006C69B2">
      <w:pPr>
        <w:rPr>
          <w:b/>
          <w:bCs/>
          <w:sz w:val="20"/>
        </w:rPr>
      </w:pPr>
      <w:r>
        <w:rPr>
          <w:sz w:val="20"/>
        </w:rPr>
        <w:tab/>
        <w:t xml:space="preserve">                                                                             </w:t>
      </w:r>
      <w:r w:rsidRPr="006C69B2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 xml:space="preserve">JOUR </w:t>
      </w:r>
      <w:r w:rsidR="00304B9C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>4</w:t>
      </w:r>
      <w:r w:rsidR="000F181B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 xml:space="preserve"> </w:t>
      </w:r>
      <w:r w:rsidRPr="006C69B2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 xml:space="preserve">SEMAINE </w:t>
      </w:r>
      <w:r w:rsidR="00AE372E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>4</w:t>
      </w:r>
    </w:p>
    <w:p w14:paraId="385B499D" w14:textId="77777777" w:rsidR="006C69B2" w:rsidRDefault="006C69B2" w:rsidP="006C69B2">
      <w:pPr>
        <w:tabs>
          <w:tab w:val="left" w:pos="3975"/>
        </w:tabs>
        <w:rPr>
          <w:sz w:val="20"/>
        </w:rPr>
      </w:pPr>
    </w:p>
    <w:p w14:paraId="5C48DDC4" w14:textId="640CF925" w:rsidR="00AE372E" w:rsidRPr="00AE372E" w:rsidRDefault="00C33349" w:rsidP="00AE372E">
      <w:pPr>
        <w:tabs>
          <w:tab w:val="left" w:pos="3975"/>
        </w:tabs>
        <w:rPr>
          <w:b/>
          <w:bCs/>
          <w:sz w:val="24"/>
          <w:szCs w:val="28"/>
        </w:rPr>
      </w:pPr>
      <w:r w:rsidRPr="00C33349">
        <w:rPr>
          <w:b/>
          <w:bCs/>
          <w:sz w:val="24"/>
          <w:szCs w:val="28"/>
          <w:highlight w:val="yellow"/>
        </w:rPr>
        <w:t>PROBLEME</w:t>
      </w:r>
    </w:p>
    <w:p w14:paraId="5BD3B04C" w14:textId="77777777" w:rsidR="00304B9C" w:rsidRDefault="00304B9C" w:rsidP="00304B9C">
      <w:pPr>
        <w:rPr>
          <w:sz w:val="28"/>
          <w:szCs w:val="28"/>
        </w:rPr>
      </w:pPr>
      <w:r>
        <w:rPr>
          <w:sz w:val="28"/>
          <w:szCs w:val="28"/>
        </w:rPr>
        <w:t>Un commerçant achète 4 caisses de boîtes de conserve. Dans chaque caisse il y a 12</w:t>
      </w:r>
    </w:p>
    <w:p w14:paraId="631F3D2E" w14:textId="77777777" w:rsidR="00304B9C" w:rsidRDefault="00304B9C" w:rsidP="00304B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boîtes</w:t>
      </w:r>
      <w:proofErr w:type="gramEnd"/>
      <w:r>
        <w:rPr>
          <w:sz w:val="28"/>
          <w:szCs w:val="28"/>
        </w:rPr>
        <w:t xml:space="preserve">. Chaque caisse coûte 36 €. </w:t>
      </w:r>
    </w:p>
    <w:p w14:paraId="407B0B4B" w14:textId="77777777" w:rsidR="00304B9C" w:rsidRDefault="00304B9C" w:rsidP="00304B9C">
      <w:pPr>
        <w:rPr>
          <w:sz w:val="28"/>
          <w:szCs w:val="28"/>
        </w:rPr>
      </w:pPr>
      <w:r>
        <w:rPr>
          <w:sz w:val="28"/>
          <w:szCs w:val="28"/>
        </w:rPr>
        <w:t>Combien coûte une boîte ?</w:t>
      </w:r>
    </w:p>
    <w:p w14:paraId="4BD7D6FD" w14:textId="77777777" w:rsidR="00971D6C" w:rsidRPr="00C02259" w:rsidRDefault="00971D6C" w:rsidP="00C02259">
      <w:pPr>
        <w:tabs>
          <w:tab w:val="left" w:pos="3975"/>
        </w:tabs>
        <w:rPr>
          <w:b/>
          <w:bCs/>
          <w:sz w:val="24"/>
          <w:szCs w:val="28"/>
          <w:u w:val="single"/>
        </w:rPr>
      </w:pPr>
    </w:p>
    <w:p w14:paraId="7D9B7C19" w14:textId="298F96CB" w:rsidR="006C69B2" w:rsidRPr="007E1E7A" w:rsidRDefault="007E1E7A" w:rsidP="007E1E7A">
      <w:pPr>
        <w:tabs>
          <w:tab w:val="left" w:pos="3975"/>
        </w:tabs>
        <w:ind w:left="360"/>
        <w:rPr>
          <w:b/>
          <w:bCs/>
          <w:sz w:val="24"/>
          <w:szCs w:val="28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8B581" wp14:editId="4E881A0F">
                <wp:simplePos x="0" y="0"/>
                <wp:positionH relativeFrom="column">
                  <wp:posOffset>1145539</wp:posOffset>
                </wp:positionH>
                <wp:positionV relativeFrom="paragraph">
                  <wp:posOffset>130175</wp:posOffset>
                </wp:positionV>
                <wp:extent cx="515302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99E41" id="Connecteur droit 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10.25pt" to="49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Pr="007E1E7A">
        <w:rPr>
          <w:b/>
          <w:bCs/>
          <w:color w:val="00B050"/>
          <w:sz w:val="24"/>
          <w:szCs w:val="28"/>
        </w:rPr>
        <w:t>Correction :</w:t>
      </w:r>
      <w:r w:rsidR="00BC0CB8" w:rsidRPr="007E1E7A">
        <w:rPr>
          <w:b/>
          <w:bCs/>
          <w:sz w:val="24"/>
          <w:szCs w:val="28"/>
        </w:rPr>
        <w:tab/>
      </w:r>
    </w:p>
    <w:p w14:paraId="7FC6A62B" w14:textId="6D1DB76D" w:rsidR="006C69B2" w:rsidRPr="006C69B2" w:rsidRDefault="007E1E7A" w:rsidP="006C69B2">
      <w:pPr>
        <w:tabs>
          <w:tab w:val="left" w:pos="3975"/>
        </w:tabs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2AF4F" wp14:editId="77F74BAF">
                <wp:simplePos x="0" y="0"/>
                <wp:positionH relativeFrom="column">
                  <wp:posOffset>316865</wp:posOffset>
                </wp:positionH>
                <wp:positionV relativeFrom="paragraph">
                  <wp:posOffset>122555</wp:posOffset>
                </wp:positionV>
                <wp:extent cx="598170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2E58E" id="Connecteur droit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9.65pt" to="495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" strokecolor="#70ad47 [3209]" strokeweight="1.5pt">
                <v:stroke joinstyle="miter"/>
              </v:line>
            </w:pict>
          </mc:Fallback>
        </mc:AlternateContent>
      </w:r>
    </w:p>
    <w:p w14:paraId="2B26C0C7" w14:textId="08BE60AD" w:rsidR="006C69B2" w:rsidRPr="006C69B2" w:rsidRDefault="006C69B2" w:rsidP="006C69B2">
      <w:pPr>
        <w:tabs>
          <w:tab w:val="left" w:pos="3975"/>
        </w:tabs>
        <w:rPr>
          <w:b/>
          <w:bCs/>
          <w:sz w:val="24"/>
          <w:szCs w:val="28"/>
        </w:rPr>
      </w:pPr>
    </w:p>
    <w:p w14:paraId="38F81C53" w14:textId="26DA35D6" w:rsidR="006C69B2" w:rsidRDefault="006C69B2" w:rsidP="006C69B2">
      <w:pPr>
        <w:tabs>
          <w:tab w:val="left" w:pos="3975"/>
        </w:tabs>
        <w:rPr>
          <w:b/>
          <w:bCs/>
          <w:sz w:val="24"/>
          <w:szCs w:val="28"/>
        </w:rPr>
      </w:pPr>
      <w:r w:rsidRPr="006C69B2">
        <w:rPr>
          <w:b/>
          <w:bCs/>
          <w:sz w:val="24"/>
          <w:szCs w:val="28"/>
          <w:highlight w:val="cyan"/>
        </w:rPr>
        <w:t>JOGGING D’ECRITURE</w:t>
      </w:r>
    </w:p>
    <w:p w14:paraId="2451DAF8" w14:textId="01CCF3A5" w:rsidR="000B72D3" w:rsidRPr="000B72D3" w:rsidRDefault="000B72D3" w:rsidP="000B72D3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4"/>
          <w:szCs w:val="28"/>
        </w:rPr>
      </w:pPr>
      <w:r w:rsidRPr="000B72D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8"/>
        </w:rPr>
        <w:t>Que dois-tu faire pour respecter la nature ?</w:t>
      </w:r>
    </w:p>
    <w:p w14:paraId="39DDBAEC" w14:textId="3584249F" w:rsidR="007E1E7A" w:rsidRPr="00B956DE" w:rsidRDefault="004F1323" w:rsidP="002614E2">
      <w:pPr>
        <w:tabs>
          <w:tab w:val="left" w:pos="3975"/>
        </w:tabs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3BC83" wp14:editId="26B6CD3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35C85" id="Connecteur droit 1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58049520" w14:textId="100158B6" w:rsidR="002614E2" w:rsidRPr="002614E2" w:rsidRDefault="006C69B2" w:rsidP="002614E2">
      <w:pPr>
        <w:tabs>
          <w:tab w:val="left" w:pos="3975"/>
        </w:tabs>
        <w:rPr>
          <w:b/>
          <w:bCs/>
          <w:sz w:val="24"/>
          <w:szCs w:val="28"/>
        </w:rPr>
      </w:pPr>
      <w:r w:rsidRPr="006C69B2">
        <w:rPr>
          <w:b/>
          <w:bCs/>
          <w:sz w:val="24"/>
          <w:szCs w:val="28"/>
          <w:highlight w:val="lightGray"/>
        </w:rPr>
        <w:t>DICTE</w:t>
      </w:r>
      <w:r w:rsidRPr="008363DB">
        <w:rPr>
          <w:b/>
          <w:bCs/>
          <w:sz w:val="24"/>
          <w:szCs w:val="28"/>
          <w:highlight w:val="lightGray"/>
        </w:rPr>
        <w:t>E</w:t>
      </w:r>
      <w:r w:rsidR="008363DB" w:rsidRPr="008363DB">
        <w:rPr>
          <w:b/>
          <w:bCs/>
          <w:sz w:val="24"/>
          <w:szCs w:val="28"/>
          <w:highlight w:val="lightGray"/>
        </w:rPr>
        <w:t xml:space="preserve"> </w:t>
      </w:r>
    </w:p>
    <w:p w14:paraId="3B9C1D79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Quand je me réveillerai, demain</w:t>
      </w:r>
    </w:p>
    <w:p w14:paraId="6F237236" w14:textId="14E63F85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Pr="000B72D3">
        <w:rPr>
          <w:sz w:val="24"/>
          <w:szCs w:val="24"/>
        </w:rPr>
        <w:t>éjà le soleil brillera</w:t>
      </w:r>
    </w:p>
    <w:p w14:paraId="3DE177DB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Le jour me donnera la main,</w:t>
      </w:r>
    </w:p>
    <w:p w14:paraId="0DBFD851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Et de mon lit me tirera.</w:t>
      </w:r>
    </w:p>
    <w:p w14:paraId="13DA410B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Ce sera un beau jour, demain.</w:t>
      </w:r>
    </w:p>
    <w:p w14:paraId="36FDFD84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Je chanterai, tu chanteras,</w:t>
      </w:r>
    </w:p>
    <w:p w14:paraId="48F38579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Si tu veux même, on partira</w:t>
      </w:r>
    </w:p>
    <w:p w14:paraId="4154489A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A l’aventure, sur les chemins</w:t>
      </w:r>
    </w:p>
    <w:p w14:paraId="59720706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Demain sera un jour heureux</w:t>
      </w:r>
    </w:p>
    <w:p w14:paraId="06844B2C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Demain, nous serons des rois</w:t>
      </w:r>
    </w:p>
    <w:p w14:paraId="1C44903B" w14:textId="77777777" w:rsidR="000B72D3" w:rsidRPr="000B72D3" w:rsidRDefault="000B72D3" w:rsidP="000B72D3">
      <w:pPr>
        <w:tabs>
          <w:tab w:val="left" w:pos="3975"/>
        </w:tabs>
        <w:rPr>
          <w:sz w:val="24"/>
          <w:szCs w:val="24"/>
        </w:rPr>
      </w:pPr>
      <w:r w:rsidRPr="000B72D3">
        <w:rPr>
          <w:sz w:val="24"/>
          <w:szCs w:val="24"/>
        </w:rPr>
        <w:t>Nous allumerons de grands feux</w:t>
      </w:r>
    </w:p>
    <w:p w14:paraId="21E6608D" w14:textId="4365638F" w:rsidR="00A15E4F" w:rsidRDefault="000B72D3" w:rsidP="000B72D3">
      <w:pPr>
        <w:tabs>
          <w:tab w:val="left" w:pos="3975"/>
        </w:tabs>
        <w:rPr>
          <w:sz w:val="20"/>
          <w:szCs w:val="20"/>
        </w:rPr>
      </w:pPr>
      <w:r w:rsidRPr="000B72D3">
        <w:rPr>
          <w:sz w:val="24"/>
          <w:szCs w:val="24"/>
        </w:rPr>
        <w:t>Pour toi, pour moi, des feux de joie.</w:t>
      </w:r>
      <w:r w:rsidRPr="000B72D3">
        <w:rPr>
          <w:sz w:val="24"/>
          <w:szCs w:val="24"/>
        </w:rPr>
        <w:cr/>
      </w:r>
      <w:r>
        <w:rPr>
          <w:sz w:val="24"/>
          <w:szCs w:val="24"/>
        </w:rPr>
        <w:t> »</w:t>
      </w:r>
    </w:p>
    <w:p w14:paraId="5DCCBEB2" w14:textId="2C9F295C" w:rsidR="006C69B2" w:rsidRPr="006C69B2" w:rsidRDefault="007E1E7A" w:rsidP="006C69B2">
      <w:pPr>
        <w:tabs>
          <w:tab w:val="left" w:pos="3975"/>
        </w:tabs>
        <w:rPr>
          <w:b/>
          <w:bCs/>
          <w:sz w:val="24"/>
          <w:szCs w:val="28"/>
        </w:rPr>
      </w:pPr>
      <w:r w:rsidRPr="00A91D6F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0FB55B" wp14:editId="28AC9981">
                <wp:simplePos x="0" y="0"/>
                <wp:positionH relativeFrom="column">
                  <wp:posOffset>1543050</wp:posOffset>
                </wp:positionH>
                <wp:positionV relativeFrom="paragraph">
                  <wp:posOffset>180975</wp:posOffset>
                </wp:positionV>
                <wp:extent cx="5153025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3CEBB" id="Connecteur droit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.25pt" to="52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Pr="00A91D6F">
        <w:rPr>
          <w:b/>
          <w:bCs/>
          <w:color w:val="00B050"/>
          <w:sz w:val="24"/>
          <w:szCs w:val="28"/>
        </w:rPr>
        <w:t>Corrige tes erreurs ici </w:t>
      </w:r>
      <w:r>
        <w:rPr>
          <w:b/>
          <w:bCs/>
          <w:sz w:val="24"/>
          <w:szCs w:val="28"/>
        </w:rPr>
        <w:t>:</w:t>
      </w:r>
      <w:r w:rsidRPr="007E1E7A">
        <w:rPr>
          <w:b/>
          <w:bCs/>
          <w:noProof/>
          <w:color w:val="00B050"/>
          <w:sz w:val="24"/>
          <w:szCs w:val="28"/>
        </w:rPr>
        <w:t xml:space="preserve"> </w:t>
      </w:r>
    </w:p>
    <w:p w14:paraId="02E7D987" w14:textId="7F73FC0B" w:rsidR="007E1E7A" w:rsidRDefault="007E1E7A" w:rsidP="006C69B2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D0490D" wp14:editId="3E806B88">
                <wp:simplePos x="0" y="0"/>
                <wp:positionH relativeFrom="column">
                  <wp:posOffset>78740</wp:posOffset>
                </wp:positionH>
                <wp:positionV relativeFrom="paragraph">
                  <wp:posOffset>173355</wp:posOffset>
                </wp:positionV>
                <wp:extent cx="657225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D2A9A" id="Connecteur droit 2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3.65pt" to="52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14:paraId="0A7B1ADE" w14:textId="77777777" w:rsidR="00040B33" w:rsidRPr="008D6255" w:rsidRDefault="00040B33" w:rsidP="006C69B2">
      <w:pPr>
        <w:tabs>
          <w:tab w:val="left" w:pos="3975"/>
        </w:tabs>
        <w:rPr>
          <w:b/>
          <w:bCs/>
          <w:sz w:val="28"/>
          <w:szCs w:val="32"/>
        </w:rPr>
      </w:pPr>
    </w:p>
    <w:p w14:paraId="26B7D44B" w14:textId="00E57460" w:rsidR="008D6255" w:rsidRDefault="001D3CA4" w:rsidP="008D62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 w:bidi="he-IL"/>
        </w:rPr>
        <w:lastRenderedPageBreak/>
        <w:t>L</w:t>
      </w:r>
      <w:r w:rsidR="005D399E" w:rsidRPr="005D399E">
        <w:rPr>
          <w:rFonts w:ascii="Arial" w:eastAsia="Times New Roman" w:hAnsi="Arial" w:cs="Arial"/>
          <w:b/>
          <w:bCs/>
          <w:sz w:val="24"/>
          <w:szCs w:val="24"/>
          <w:lang w:eastAsia="fr-FR" w:bidi="he-IL"/>
        </w:rPr>
        <w:t>eçon</w:t>
      </w:r>
    </w:p>
    <w:p w14:paraId="4E15F776" w14:textId="0DCADE5E" w:rsidR="001D3CA4" w:rsidRPr="000B72D3" w:rsidRDefault="001D3CA4" w:rsidP="000B72D3">
      <w:pPr>
        <w:jc w:val="center"/>
        <w:rPr>
          <w:rFonts w:ascii="Arial Black" w:hAnsi="Arial Black"/>
          <w:b/>
          <w:color w:val="808080" w:themeColor="background1" w:themeShade="80"/>
          <w:sz w:val="44"/>
        </w:rPr>
      </w:pPr>
      <w:r>
        <w:rPr>
          <w:rFonts w:ascii="Arial Black" w:hAnsi="Arial Black"/>
          <w:b/>
          <w:color w:val="808080" w:themeColor="background1" w:themeShade="80"/>
          <w:sz w:val="44"/>
        </w:rPr>
        <w:t>La concordance des temps</w:t>
      </w:r>
    </w:p>
    <w:p w14:paraId="66EDC43E" w14:textId="77777777" w:rsidR="000B72D3" w:rsidRDefault="00AB348A" w:rsidP="000B72D3">
      <w:pPr>
        <w:pStyle w:val="NormalWeb"/>
        <w:spacing w:after="0" w:line="360" w:lineRule="auto"/>
        <w:rPr>
          <w:sz w:val="22"/>
        </w:rPr>
      </w:pPr>
      <w:r>
        <w:rPr>
          <w:b/>
          <w:bCs/>
          <w:sz w:val="32"/>
          <w:szCs w:val="36"/>
        </w:rPr>
        <w:tab/>
      </w:r>
      <w:r w:rsidR="000B72D3">
        <w:rPr>
          <w:sz w:val="28"/>
          <w:szCs w:val="32"/>
          <w:u w:val="single"/>
        </w:rPr>
        <w:t xml:space="preserve">1/ « </w:t>
      </w:r>
      <w:r w:rsidR="000B72D3">
        <w:rPr>
          <w:color w:val="000000"/>
          <w:sz w:val="28"/>
          <w:szCs w:val="32"/>
          <w:u w:val="single"/>
        </w:rPr>
        <w:t xml:space="preserve">Passé simple ou </w:t>
      </w:r>
      <w:proofErr w:type="gramStart"/>
      <w:r w:rsidR="000B72D3">
        <w:rPr>
          <w:color w:val="000000"/>
          <w:sz w:val="28"/>
          <w:szCs w:val="32"/>
          <w:u w:val="single"/>
        </w:rPr>
        <w:t>imparfait»</w:t>
      </w:r>
      <w:proofErr w:type="gramEnd"/>
      <w:r w:rsidR="000B72D3">
        <w:rPr>
          <w:color w:val="000000"/>
          <w:sz w:val="28"/>
          <w:szCs w:val="32"/>
          <w:u w:val="single"/>
        </w:rPr>
        <w:t xml:space="preserve"> choisis la bonne réponse:</w:t>
      </w:r>
    </w:p>
    <w:p w14:paraId="4A8E71C3" w14:textId="77777777" w:rsidR="000B72D3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color w:val="000000"/>
          <w:szCs w:val="27"/>
        </w:rPr>
        <w:t xml:space="preserve">- Autrefois, nous (passions / passons / </w:t>
      </w:r>
      <w:proofErr w:type="spellStart"/>
      <w:r>
        <w:rPr>
          <w:color w:val="000000"/>
          <w:szCs w:val="27"/>
        </w:rPr>
        <w:t>passiions</w:t>
      </w:r>
      <w:proofErr w:type="spellEnd"/>
      <w:r>
        <w:rPr>
          <w:color w:val="000000"/>
          <w:szCs w:val="27"/>
        </w:rPr>
        <w:t>) les vacances d'hiver chez mes grands-parents.</w:t>
      </w:r>
    </w:p>
    <w:p w14:paraId="55AF2D9D" w14:textId="77777777" w:rsidR="000B72D3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color w:val="000000"/>
          <w:szCs w:val="27"/>
        </w:rPr>
        <w:t xml:space="preserve">- Pour préparer Noël, avec nos cousins, nous (décorions / décorions / </w:t>
      </w:r>
      <w:proofErr w:type="gramStart"/>
      <w:r>
        <w:rPr>
          <w:color w:val="000000"/>
          <w:szCs w:val="27"/>
        </w:rPr>
        <w:t>décorons)toute</w:t>
      </w:r>
      <w:proofErr w:type="gramEnd"/>
      <w:r>
        <w:rPr>
          <w:color w:val="000000"/>
          <w:szCs w:val="27"/>
        </w:rPr>
        <w:t xml:space="preserve"> la maison.</w:t>
      </w:r>
    </w:p>
    <w:p w14:paraId="3C75CFD4" w14:textId="77777777" w:rsidR="000B72D3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color w:val="000000"/>
          <w:szCs w:val="27"/>
        </w:rPr>
        <w:t xml:space="preserve">- Devant le sapin tout le monde (dansait / dansé / danser) et mon grand-père (riait / riaient / </w:t>
      </w:r>
      <w:proofErr w:type="spellStart"/>
      <w:r>
        <w:rPr>
          <w:color w:val="000000"/>
          <w:szCs w:val="27"/>
        </w:rPr>
        <w:t>riiait</w:t>
      </w:r>
      <w:proofErr w:type="spellEnd"/>
      <w:r>
        <w:rPr>
          <w:color w:val="000000"/>
          <w:szCs w:val="27"/>
        </w:rPr>
        <w:t>) de nous voir heureux.</w:t>
      </w:r>
    </w:p>
    <w:p w14:paraId="0EB2D228" w14:textId="3695D439" w:rsidR="000B72D3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color w:val="000000"/>
          <w:szCs w:val="27"/>
        </w:rPr>
        <w:t>- Mes cousines (espérées / espéraient / espérer) ne pas avoir les mêmes jouets que l'année précédente.</w:t>
      </w:r>
    </w:p>
    <w:p w14:paraId="18C16624" w14:textId="77777777" w:rsidR="000B72D3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sz w:val="22"/>
        </w:rPr>
        <w:t xml:space="preserve">2/ </w:t>
      </w:r>
      <w:r>
        <w:rPr>
          <w:color w:val="000000"/>
          <w:sz w:val="28"/>
          <w:szCs w:val="32"/>
          <w:u w:val="single"/>
        </w:rPr>
        <w:t xml:space="preserve">Conjugue les verbes entre parenthèses au temps qui convient le </w:t>
      </w:r>
      <w:proofErr w:type="gramStart"/>
      <w:r>
        <w:rPr>
          <w:color w:val="000000"/>
          <w:sz w:val="28"/>
          <w:szCs w:val="32"/>
          <w:u w:val="single"/>
        </w:rPr>
        <w:t>mieux:</w:t>
      </w:r>
      <w:proofErr w:type="gramEnd"/>
      <w:r>
        <w:rPr>
          <w:color w:val="000000"/>
          <w:sz w:val="28"/>
          <w:szCs w:val="32"/>
          <w:u w:val="single"/>
        </w:rPr>
        <w:t xml:space="preserve"> passé simple ou imparfait:</w:t>
      </w:r>
    </w:p>
    <w:p w14:paraId="4E783158" w14:textId="77777777" w:rsidR="000B72D3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color w:val="000000"/>
          <w:szCs w:val="27"/>
        </w:rPr>
        <w:t xml:space="preserve">- On (finir) ………………tranquillement de dîner quand la maîtresse de maison (se </w:t>
      </w:r>
      <w:proofErr w:type="gramStart"/>
      <w:r>
        <w:rPr>
          <w:color w:val="000000"/>
          <w:szCs w:val="27"/>
        </w:rPr>
        <w:t>lever)…</w:t>
      </w:r>
      <w:proofErr w:type="gramEnd"/>
      <w:r>
        <w:rPr>
          <w:color w:val="000000"/>
          <w:szCs w:val="27"/>
        </w:rPr>
        <w:t>……………….., (pousser) ………………………… sa chaise et (commencer) ………………….à débarrasser la table.</w:t>
      </w:r>
    </w:p>
    <w:p w14:paraId="287FAED6" w14:textId="4563070E" w:rsidR="000B72D3" w:rsidRPr="000B72D3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color w:val="000000"/>
          <w:szCs w:val="27"/>
        </w:rPr>
        <w:t>- Souvent, il (perdre) …………</w:t>
      </w:r>
      <w:proofErr w:type="gramStart"/>
      <w:r>
        <w:rPr>
          <w:color w:val="000000"/>
          <w:szCs w:val="27"/>
        </w:rPr>
        <w:t>…….</w:t>
      </w:r>
      <w:proofErr w:type="gramEnd"/>
      <w:r>
        <w:rPr>
          <w:color w:val="000000"/>
          <w:szCs w:val="27"/>
        </w:rPr>
        <w:t xml:space="preserve">son temps, il (bavarder)………………….., il (plaisanter)…………………. </w:t>
      </w:r>
      <w:proofErr w:type="gramStart"/>
      <w:r>
        <w:rPr>
          <w:color w:val="000000"/>
          <w:szCs w:val="27"/>
        </w:rPr>
        <w:t>pendant</w:t>
      </w:r>
      <w:proofErr w:type="gramEnd"/>
      <w:r>
        <w:rPr>
          <w:color w:val="000000"/>
          <w:szCs w:val="27"/>
        </w:rPr>
        <w:t xml:space="preserve"> des heures. Un jour, il (venir) …………………, il (boire) …………</w:t>
      </w:r>
      <w:proofErr w:type="gramStart"/>
      <w:r>
        <w:rPr>
          <w:color w:val="000000"/>
          <w:szCs w:val="27"/>
        </w:rPr>
        <w:t>…….</w:t>
      </w:r>
      <w:proofErr w:type="gramEnd"/>
      <w:r>
        <w:rPr>
          <w:color w:val="000000"/>
          <w:szCs w:val="27"/>
        </w:rPr>
        <w:t xml:space="preserve">. </w:t>
      </w:r>
      <w:proofErr w:type="gramStart"/>
      <w:r>
        <w:rPr>
          <w:color w:val="000000"/>
          <w:szCs w:val="27"/>
        </w:rPr>
        <w:t>son</w:t>
      </w:r>
      <w:proofErr w:type="gramEnd"/>
      <w:r>
        <w:rPr>
          <w:color w:val="000000"/>
          <w:szCs w:val="27"/>
        </w:rPr>
        <w:t xml:space="preserve"> verre, le (poser) …………………..sur le comptoir et (partir) ………………aussitôt. Tout le monde, (être) …………………</w:t>
      </w:r>
      <w:proofErr w:type="gramStart"/>
      <w:r>
        <w:rPr>
          <w:color w:val="000000"/>
          <w:szCs w:val="27"/>
        </w:rPr>
        <w:t>…….</w:t>
      </w:r>
      <w:proofErr w:type="gramEnd"/>
      <w:r>
        <w:rPr>
          <w:color w:val="000000"/>
          <w:szCs w:val="27"/>
        </w:rPr>
        <w:t>surpris.</w:t>
      </w:r>
    </w:p>
    <w:p w14:paraId="571BA28B" w14:textId="2E17F44E" w:rsidR="000B72D3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color w:val="000000"/>
          <w:szCs w:val="27"/>
        </w:rPr>
        <w:br/>
      </w:r>
      <w:r>
        <w:rPr>
          <w:sz w:val="22"/>
        </w:rPr>
        <w:t xml:space="preserve">5/ </w:t>
      </w:r>
      <w:r>
        <w:rPr>
          <w:color w:val="000000"/>
          <w:sz w:val="28"/>
          <w:szCs w:val="32"/>
          <w:u w:val="single"/>
        </w:rPr>
        <w:t xml:space="preserve">Conjugue les verbes entre parenthèses au temps </w:t>
      </w:r>
      <w:proofErr w:type="gramStart"/>
      <w:r>
        <w:rPr>
          <w:color w:val="000000"/>
          <w:sz w:val="28"/>
          <w:szCs w:val="32"/>
          <w:u w:val="single"/>
        </w:rPr>
        <w:t>indiqué:</w:t>
      </w:r>
      <w:proofErr w:type="gramEnd"/>
    </w:p>
    <w:p w14:paraId="5B93C9A5" w14:textId="41ECAB4B" w:rsidR="00C53EC3" w:rsidRPr="00A54711" w:rsidRDefault="000B72D3" w:rsidP="000B72D3">
      <w:pPr>
        <w:pStyle w:val="NormalWeb"/>
        <w:spacing w:after="0" w:line="360" w:lineRule="auto"/>
        <w:rPr>
          <w:sz w:val="22"/>
        </w:rPr>
      </w:pPr>
      <w:r>
        <w:rPr>
          <w:color w:val="000000"/>
          <w:szCs w:val="27"/>
        </w:rPr>
        <w:t>- Je (manger à l'imparfait) une pomme. :</w:t>
      </w:r>
      <w:r>
        <w:rPr>
          <w:color w:val="000000"/>
          <w:szCs w:val="27"/>
        </w:rPr>
        <w:br/>
        <w:t>- Nous (devoir au passé simple) faire nos valises. :</w:t>
      </w:r>
      <w:r>
        <w:rPr>
          <w:color w:val="000000"/>
          <w:szCs w:val="27"/>
        </w:rPr>
        <w:br/>
        <w:t>- Il (pleuvoir à l'imparfait) toute la journée. :</w:t>
      </w:r>
      <w:r>
        <w:rPr>
          <w:color w:val="000000"/>
          <w:szCs w:val="27"/>
        </w:rPr>
        <w:br/>
        <w:t>- Ils (payer au passé simple) leur ticket de métro. :</w:t>
      </w:r>
      <w:r>
        <w:rPr>
          <w:color w:val="000000"/>
          <w:szCs w:val="27"/>
        </w:rPr>
        <w:br/>
      </w:r>
    </w:p>
    <w:p w14:paraId="59A1DC98" w14:textId="45DE7E8A" w:rsidR="007F6A64" w:rsidRDefault="007F6A64" w:rsidP="007F6A64">
      <w:pPr>
        <w:rPr>
          <w:sz w:val="24"/>
          <w:szCs w:val="24"/>
        </w:rPr>
      </w:pPr>
    </w:p>
    <w:p w14:paraId="03A9614F" w14:textId="1406B9C4" w:rsidR="007644A9" w:rsidRDefault="007644A9" w:rsidP="007F6A64">
      <w:pPr>
        <w:rPr>
          <w:sz w:val="24"/>
          <w:szCs w:val="24"/>
        </w:rPr>
      </w:pPr>
    </w:p>
    <w:p w14:paraId="6111522B" w14:textId="708A1DC6" w:rsidR="007644A9" w:rsidRDefault="007644A9" w:rsidP="007F6A64">
      <w:pPr>
        <w:rPr>
          <w:sz w:val="24"/>
          <w:szCs w:val="24"/>
        </w:rPr>
      </w:pPr>
    </w:p>
    <w:p w14:paraId="7DA5332E" w14:textId="77777777" w:rsidR="007644A9" w:rsidRPr="00CB46AF" w:rsidRDefault="007644A9" w:rsidP="007F6A64">
      <w:pPr>
        <w:rPr>
          <w:sz w:val="24"/>
          <w:szCs w:val="24"/>
        </w:rPr>
      </w:pPr>
    </w:p>
    <w:p w14:paraId="32B70A24" w14:textId="108DE9AB" w:rsidR="0014271B" w:rsidRDefault="006C69B2" w:rsidP="00610144">
      <w:pPr>
        <w:tabs>
          <w:tab w:val="left" w:pos="3975"/>
        </w:tabs>
        <w:rPr>
          <w:b/>
          <w:noProof/>
          <w:sz w:val="32"/>
          <w:szCs w:val="32"/>
        </w:rPr>
      </w:pPr>
      <w:r w:rsidRPr="001E2F83">
        <w:rPr>
          <w:b/>
          <w:bCs/>
          <w:sz w:val="28"/>
          <w:szCs w:val="32"/>
          <w:highlight w:val="magenta"/>
        </w:rPr>
        <w:t>G</w:t>
      </w:r>
      <w:r w:rsidR="00A54711">
        <w:rPr>
          <w:b/>
          <w:bCs/>
          <w:sz w:val="28"/>
          <w:szCs w:val="32"/>
          <w:highlight w:val="magenta"/>
        </w:rPr>
        <w:t>RANDEURS ET MESURES</w:t>
      </w:r>
      <w:r w:rsidRPr="001E2F83">
        <w:rPr>
          <w:b/>
          <w:bCs/>
          <w:sz w:val="28"/>
          <w:szCs w:val="32"/>
          <w:highlight w:val="magenta"/>
        </w:rPr>
        <w:t xml:space="preserve"> : </w:t>
      </w:r>
      <w:r w:rsidR="0017370E" w:rsidRPr="00556914">
        <w:rPr>
          <w:rFonts w:asciiTheme="majorBidi" w:hAnsiTheme="majorBidi" w:cstheme="majorBidi"/>
          <w:b/>
          <w:bCs/>
          <w:noProof/>
          <w:sz w:val="12"/>
          <w:szCs w:val="12"/>
        </w:rPr>
        <w:drawing>
          <wp:anchor distT="0" distB="0" distL="114300" distR="114300" simplePos="0" relativeHeight="251823104" behindDoc="0" locked="0" layoutInCell="1" allowOverlap="1" wp14:anchorId="1213C7E0" wp14:editId="00BF0B2E">
            <wp:simplePos x="0" y="0"/>
            <wp:positionH relativeFrom="page">
              <wp:posOffset>7026910</wp:posOffset>
            </wp:positionH>
            <wp:positionV relativeFrom="margin">
              <wp:posOffset>-704850</wp:posOffset>
            </wp:positionV>
            <wp:extent cx="533474" cy="1962424"/>
            <wp:effectExtent l="0" t="0" r="0" b="0"/>
            <wp:wrapSquare wrapText="bothSides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70E" w:rsidRPr="00556914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6985A7" wp14:editId="51391E66">
                <wp:simplePos x="0" y="0"/>
                <wp:positionH relativeFrom="rightMargin">
                  <wp:posOffset>-175895</wp:posOffset>
                </wp:positionH>
                <wp:positionV relativeFrom="paragraph">
                  <wp:posOffset>-200025</wp:posOffset>
                </wp:positionV>
                <wp:extent cx="1892935" cy="429260"/>
                <wp:effectExtent l="7938" t="0" r="952" b="953"/>
                <wp:wrapNone/>
                <wp:docPr id="91" name="Rectangle avec coins arrondis du même côt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935" cy="429260"/>
                        </a:xfrm>
                        <a:prstGeom prst="round2Same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53F2" w14:textId="77777777" w:rsidR="0017370E" w:rsidRPr="00440297" w:rsidRDefault="0017370E" w:rsidP="0017370E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sz w:val="32"/>
                                <w:szCs w:val="32"/>
                              </w:rPr>
                              <w:t xml:space="preserve">Géométrie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85A7" id="Rectangle avec coins arrondis du même côté 11" o:spid="_x0000_s1026" style="position:absolute;margin-left:-13.85pt;margin-top:-15.75pt;width:149.05pt;height:33.8pt;rotation:90;z-index:251812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892935,429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" adj="-11796480,,5400" path="m,l1892935,r,l1892935,214630v,118537,-96093,214630,-214630,214630l214630,429260c96093,429260,,333167,,214630l,,,xe" fillcolor="#bfbfbf [2412]" stroked="f" strokeweight="1pt">
                <v:stroke joinstyle="miter"/>
                <v:formulas/>
                <v:path arrowok="t" o:connecttype="custom" o:connectlocs="0,0;1892935,0;1892935,0;1892935,214630;1678305,429260;214630,429260;0,214630;0,0;0,0" o:connectangles="0,0,0,0,0,0,0,0,0" textboxrect="0,0,1892935,429260"/>
                <v:textbox>
                  <w:txbxContent>
                    <w:p w14:paraId="34B953F2" w14:textId="77777777" w:rsidR="0017370E" w:rsidRPr="00440297" w:rsidRDefault="0017370E" w:rsidP="0017370E">
                      <w:pPr>
                        <w:jc w:val="center"/>
                        <w:rPr>
                          <w:rFonts w:ascii="Gill Sans Nova Ultra Bold" w:hAnsi="Gill Sans Nova Ultra Bold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/>
                          <w:sz w:val="32"/>
                          <w:szCs w:val="32"/>
                        </w:rPr>
                        <w:t xml:space="preserve">Géométrie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914" w:rsidRPr="00556914">
        <w:rPr>
          <w:b/>
          <w:bCs/>
          <w:color w:val="ED7D31" w:themeColor="accent2"/>
          <w:sz w:val="24"/>
          <w:szCs w:val="24"/>
          <w:lang w:val="fr-RE"/>
        </w:rPr>
        <w:t xml:space="preserve">    </w:t>
      </w:r>
      <w:r w:rsidR="0014271B">
        <w:rPr>
          <w:b/>
          <w:noProof/>
          <w:sz w:val="32"/>
          <w:szCs w:val="32"/>
        </w:rPr>
        <w:t>Mesurer des aires</w:t>
      </w:r>
    </w:p>
    <w:p w14:paraId="2F49F9CC" w14:textId="4400D52F" w:rsidR="008F1808" w:rsidRDefault="008F1808" w:rsidP="00610144">
      <w:pPr>
        <w:tabs>
          <w:tab w:val="left" w:pos="3975"/>
        </w:tabs>
        <w:rPr>
          <w:b/>
          <w:noProof/>
          <w:sz w:val="32"/>
          <w:szCs w:val="32"/>
        </w:rPr>
      </w:pPr>
    </w:p>
    <w:p w14:paraId="6EFF5040" w14:textId="77777777" w:rsidR="008F1808" w:rsidRPr="00610144" w:rsidRDefault="008F1808" w:rsidP="00610144">
      <w:pPr>
        <w:tabs>
          <w:tab w:val="left" w:pos="3975"/>
        </w:tabs>
        <w:rPr>
          <w:b/>
          <w:bCs/>
          <w:color w:val="ED7D31" w:themeColor="accent2"/>
          <w:sz w:val="24"/>
          <w:szCs w:val="24"/>
          <w:lang w:val="fr-RE"/>
        </w:rPr>
      </w:pPr>
    </w:p>
    <w:p w14:paraId="5503BD3E" w14:textId="77777777" w:rsidR="008F1808" w:rsidRPr="00422C32" w:rsidRDefault="008F1808" w:rsidP="008F1808">
      <w:pPr>
        <w:spacing w:line="480" w:lineRule="auto"/>
        <w:rPr>
          <w:rFonts w:ascii="Arial" w:hAnsi="Arial"/>
          <w:b/>
          <w:bCs/>
          <w:sz w:val="2"/>
          <w:szCs w:val="2"/>
        </w:rPr>
      </w:pPr>
    </w:p>
    <w:p w14:paraId="0B7FE950" w14:textId="77777777" w:rsidR="008F1808" w:rsidRPr="008F5824" w:rsidRDefault="008F1808" w:rsidP="008E6307">
      <w:pPr>
        <w:pStyle w:val="Paragraphedeliste"/>
        <w:widowControl/>
        <w:numPr>
          <w:ilvl w:val="0"/>
          <w:numId w:val="1"/>
        </w:numPr>
        <w:shd w:val="clear" w:color="auto" w:fill="E7E6E6" w:themeFill="background2"/>
        <w:autoSpaceDE/>
        <w:autoSpaceDN/>
        <w:spacing w:after="160" w:line="276" w:lineRule="auto"/>
        <w:ind w:left="142" w:firstLine="0"/>
        <w:contextualSpacing/>
        <w:rPr>
          <w:b/>
          <w:bCs/>
          <w:sz w:val="32"/>
          <w:szCs w:val="32"/>
        </w:rPr>
      </w:pPr>
      <w:r w:rsidRPr="008F5824">
        <w:rPr>
          <w:b/>
          <w:bCs/>
          <w:sz w:val="28"/>
          <w:szCs w:val="28"/>
        </w:rPr>
        <w:t>Calc</w:t>
      </w:r>
      <w:r>
        <w:rPr>
          <w:b/>
          <w:bCs/>
          <w:sz w:val="28"/>
          <w:szCs w:val="28"/>
        </w:rPr>
        <w:t>ule les aires de ces figures en utilisant les formules.</w:t>
      </w:r>
    </w:p>
    <w:p w14:paraId="45266A38" w14:textId="77777777" w:rsidR="008F1808" w:rsidRDefault="008F1808" w:rsidP="008F1808">
      <w:pPr>
        <w:pStyle w:val="Paragraphedeliste"/>
        <w:spacing w:line="276" w:lineRule="auto"/>
        <w:ind w:left="1342"/>
        <w:rPr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614"/>
        <w:gridCol w:w="3515"/>
      </w:tblGrid>
      <w:tr w:rsidR="008F1808" w:rsidRPr="007F6F0A" w14:paraId="1E375FAA" w14:textId="77777777" w:rsidTr="00FE2EC8">
        <w:trPr>
          <w:trHeight w:val="1975"/>
        </w:trPr>
        <w:tc>
          <w:tcPr>
            <w:tcW w:w="3119" w:type="dxa"/>
          </w:tcPr>
          <w:p w14:paraId="6DC5BD1C" w14:textId="77777777" w:rsidR="008F1808" w:rsidRPr="007F6F0A" w:rsidRDefault="008F1808" w:rsidP="00FE2EC8">
            <w:pPr>
              <w:pStyle w:val="Paragraphedeliste"/>
              <w:spacing w:line="276" w:lineRule="auto"/>
              <w:ind w:left="0"/>
              <w:rPr>
                <w:sz w:val="24"/>
                <w:szCs w:val="24"/>
              </w:rPr>
            </w:pPr>
            <w:r w:rsidRPr="007F6F0A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4 cm  </w:t>
            </w:r>
            <w:r w:rsidRPr="007F6F0A">
              <w:rPr>
                <w:sz w:val="24"/>
                <w:szCs w:val="24"/>
              </w:rPr>
              <w:t xml:space="preserve">   </w:t>
            </w:r>
          </w:p>
          <w:p w14:paraId="55F4C20C" w14:textId="77777777" w:rsidR="008F1808" w:rsidRPr="007F6F0A" w:rsidRDefault="008F1808" w:rsidP="00FE2EC8">
            <w:pPr>
              <w:pStyle w:val="Paragraphedeliste"/>
              <w:spacing w:line="276" w:lineRule="auto"/>
              <w:ind w:left="0"/>
              <w:rPr>
                <w:sz w:val="24"/>
                <w:szCs w:val="24"/>
              </w:rPr>
            </w:pPr>
            <w:r w:rsidRPr="007F6F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C4795DB" wp14:editId="614CEB1E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58420</wp:posOffset>
                      </wp:positionV>
                      <wp:extent cx="914400" cy="914400"/>
                      <wp:effectExtent l="0" t="0" r="19050" b="1905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6F9AA" id="Rectangle 231" o:spid="_x0000_s1026" style="position:absolute;margin-left:30.7pt;margin-top:4.6pt;width:1in;height:1in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Pr="007F6F0A"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7F6F0A">
              <w:rPr>
                <w:sz w:val="24"/>
                <w:szCs w:val="24"/>
              </w:rPr>
              <w:t xml:space="preserve">        </w:t>
            </w:r>
          </w:p>
          <w:p w14:paraId="29C52F56" w14:textId="77777777" w:rsidR="008F1808" w:rsidRDefault="008F1808" w:rsidP="00FE2EC8">
            <w:pPr>
              <w:pStyle w:val="Paragraphedeliste"/>
              <w:spacing w:line="276" w:lineRule="auto"/>
              <w:ind w:left="0"/>
              <w:rPr>
                <w:sz w:val="24"/>
                <w:szCs w:val="24"/>
              </w:rPr>
            </w:pPr>
            <w:r w:rsidRPr="007F6F0A">
              <w:rPr>
                <w:sz w:val="24"/>
                <w:szCs w:val="24"/>
              </w:rPr>
              <w:t xml:space="preserve">        </w:t>
            </w:r>
          </w:p>
          <w:p w14:paraId="0CB5BC14" w14:textId="77777777" w:rsidR="008F1808" w:rsidRPr="004324A8" w:rsidRDefault="008F1808" w:rsidP="00FE2EC8">
            <w:pPr>
              <w:pStyle w:val="Paragraphedeliste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6F0A">
              <w:rPr>
                <w:sz w:val="24"/>
                <w:szCs w:val="24"/>
              </w:rPr>
              <w:t>4cm</w:t>
            </w:r>
          </w:p>
          <w:p w14:paraId="32FD09D5" w14:textId="77777777" w:rsidR="008F1808" w:rsidRPr="007F6F0A" w:rsidRDefault="008F1808" w:rsidP="00FE2EC8">
            <w:pPr>
              <w:pStyle w:val="Paragraphedeliste"/>
              <w:tabs>
                <w:tab w:val="left" w:pos="22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7F6F0A">
              <w:rPr>
                <w:sz w:val="24"/>
                <w:szCs w:val="24"/>
              </w:rPr>
              <w:t xml:space="preserve">               </w:t>
            </w:r>
          </w:p>
          <w:p w14:paraId="306EFD8E" w14:textId="77777777" w:rsidR="008F1808" w:rsidRPr="007F6F0A" w:rsidRDefault="008F1808" w:rsidP="00FE2EC8">
            <w:pPr>
              <w:pStyle w:val="Paragraphedeliste"/>
              <w:tabs>
                <w:tab w:val="left" w:pos="22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7F6F0A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3685" w:type="dxa"/>
          </w:tcPr>
          <w:p w14:paraId="2D020DE0" w14:textId="77777777" w:rsidR="008F1808" w:rsidRPr="007F6F0A" w:rsidRDefault="008F1808" w:rsidP="00FE2EC8">
            <w:pPr>
              <w:pStyle w:val="Paragraphedeliste"/>
              <w:spacing w:line="276" w:lineRule="auto"/>
              <w:ind w:left="0"/>
              <w:rPr>
                <w:sz w:val="24"/>
                <w:szCs w:val="24"/>
              </w:rPr>
            </w:pPr>
            <w:r w:rsidRPr="007F6F0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7F6F0A">
              <w:rPr>
                <w:sz w:val="24"/>
                <w:szCs w:val="24"/>
              </w:rPr>
              <w:t xml:space="preserve"> 6 cm</w:t>
            </w:r>
          </w:p>
          <w:p w14:paraId="42DB0352" w14:textId="77777777" w:rsidR="008F1808" w:rsidRPr="007F6F0A" w:rsidRDefault="008F1808" w:rsidP="00FE2EC8">
            <w:pPr>
              <w:pStyle w:val="Paragraphedeliste"/>
              <w:spacing w:line="276" w:lineRule="auto"/>
              <w:ind w:left="0"/>
              <w:rPr>
                <w:sz w:val="24"/>
                <w:szCs w:val="24"/>
              </w:rPr>
            </w:pPr>
            <w:r w:rsidRPr="007F6F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EE4C1C7" wp14:editId="08EACE0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25400</wp:posOffset>
                      </wp:positionV>
                      <wp:extent cx="1440000" cy="720000"/>
                      <wp:effectExtent l="0" t="0" r="2730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E7E9" id="Rectangle 21" o:spid="_x0000_s1026" style="position:absolute;margin-left:20.7pt;margin-top:2pt;width:113.4pt;height:56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" filled="f" strokecolor="windowText" strokeweight="1.5pt"/>
                  </w:pict>
                </mc:Fallback>
              </mc:AlternateContent>
            </w:r>
          </w:p>
          <w:p w14:paraId="671B3C6D" w14:textId="77777777" w:rsidR="008F1808" w:rsidRPr="007F6F0A" w:rsidRDefault="008F1808" w:rsidP="00FE2EC8">
            <w:pPr>
              <w:pStyle w:val="Paragraphedeliste"/>
              <w:spacing w:line="276" w:lineRule="auto"/>
              <w:ind w:left="0"/>
              <w:rPr>
                <w:sz w:val="24"/>
                <w:szCs w:val="24"/>
              </w:rPr>
            </w:pPr>
            <w:r w:rsidRPr="007F6F0A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7F6F0A">
              <w:rPr>
                <w:sz w:val="24"/>
                <w:szCs w:val="24"/>
              </w:rPr>
              <w:t xml:space="preserve">2 cm </w:t>
            </w:r>
          </w:p>
        </w:tc>
        <w:tc>
          <w:tcPr>
            <w:tcW w:w="3523" w:type="dxa"/>
          </w:tcPr>
          <w:p w14:paraId="1AEA010F" w14:textId="77777777" w:rsidR="008F1808" w:rsidRPr="007F6F0A" w:rsidRDefault="008F1808" w:rsidP="00FE2EC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F6F0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84544" behindDoc="0" locked="0" layoutInCell="1" allowOverlap="1" wp14:anchorId="32EDC69E" wp14:editId="66E97576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85725</wp:posOffset>
                  </wp:positionV>
                  <wp:extent cx="1988820" cy="1242695"/>
                  <wp:effectExtent l="0" t="0" r="0" b="0"/>
                  <wp:wrapSquare wrapText="bothSides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88"/>
                          <a:stretch/>
                        </pic:blipFill>
                        <pic:spPr bwMode="auto">
                          <a:xfrm>
                            <a:off x="0" y="0"/>
                            <a:ext cx="1988820" cy="1242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1808" w:rsidRPr="007F6F0A" w14:paraId="647FB8B2" w14:textId="77777777" w:rsidTr="00FE2EC8">
        <w:trPr>
          <w:trHeight w:val="635"/>
        </w:trPr>
        <w:tc>
          <w:tcPr>
            <w:tcW w:w="3119" w:type="dxa"/>
          </w:tcPr>
          <w:p w14:paraId="4D5DAD9C" w14:textId="77777777" w:rsidR="008F1808" w:rsidRPr="008A5DF7" w:rsidRDefault="008F1808" w:rsidP="00FE2EC8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A5DF7">
              <w:rPr>
                <w:sz w:val="24"/>
                <w:szCs w:val="24"/>
              </w:rPr>
              <w:t>………………………..</w:t>
            </w:r>
          </w:p>
          <w:p w14:paraId="1DDA23FF" w14:textId="77777777" w:rsidR="008F1808" w:rsidRPr="008A5DF7" w:rsidRDefault="008F1808" w:rsidP="00FE2EC8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A5DF7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3685" w:type="dxa"/>
          </w:tcPr>
          <w:p w14:paraId="54A3BDCF" w14:textId="77777777" w:rsidR="008F1808" w:rsidRPr="008A5DF7" w:rsidRDefault="008F1808" w:rsidP="00FE2EC8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A5DF7">
              <w:rPr>
                <w:sz w:val="24"/>
                <w:szCs w:val="24"/>
              </w:rPr>
              <w:t>………………………..</w:t>
            </w:r>
          </w:p>
          <w:p w14:paraId="28B595AD" w14:textId="77777777" w:rsidR="008F1808" w:rsidRPr="008A5DF7" w:rsidRDefault="008F1808" w:rsidP="00FE2EC8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A5DF7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3523" w:type="dxa"/>
          </w:tcPr>
          <w:p w14:paraId="593BE1C4" w14:textId="77777777" w:rsidR="008F1808" w:rsidRPr="008A5DF7" w:rsidRDefault="008F1808" w:rsidP="00FE2EC8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A5DF7">
              <w:rPr>
                <w:sz w:val="24"/>
                <w:szCs w:val="24"/>
              </w:rPr>
              <w:t>………………………..</w:t>
            </w:r>
          </w:p>
          <w:p w14:paraId="695106D3" w14:textId="77777777" w:rsidR="008F1808" w:rsidRPr="008A5DF7" w:rsidRDefault="008F1808" w:rsidP="00FE2EC8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A5DF7">
              <w:rPr>
                <w:sz w:val="24"/>
                <w:szCs w:val="24"/>
              </w:rPr>
              <w:t>………………………..</w:t>
            </w:r>
          </w:p>
        </w:tc>
      </w:tr>
    </w:tbl>
    <w:p w14:paraId="56D1CF3C" w14:textId="61F512FC" w:rsidR="008F1808" w:rsidRDefault="008F1808" w:rsidP="008F1808">
      <w:pPr>
        <w:spacing w:line="276" w:lineRule="auto"/>
        <w:rPr>
          <w:rFonts w:ascii="Arial" w:hAnsi="Arial"/>
          <w:b/>
          <w:bCs/>
          <w:sz w:val="18"/>
          <w:szCs w:val="18"/>
        </w:rPr>
      </w:pPr>
    </w:p>
    <w:p w14:paraId="11E642BD" w14:textId="602A9174" w:rsidR="008F1808" w:rsidRDefault="008F1808" w:rsidP="008F1808">
      <w:pPr>
        <w:spacing w:line="276" w:lineRule="auto"/>
        <w:rPr>
          <w:rFonts w:ascii="Arial" w:hAnsi="Arial"/>
          <w:b/>
          <w:bCs/>
          <w:sz w:val="18"/>
          <w:szCs w:val="18"/>
        </w:rPr>
      </w:pPr>
    </w:p>
    <w:p w14:paraId="5C1AF09F" w14:textId="77777777" w:rsidR="008F1808" w:rsidRPr="00920FB8" w:rsidRDefault="008F1808" w:rsidP="008F1808">
      <w:pPr>
        <w:spacing w:line="276" w:lineRule="auto"/>
        <w:rPr>
          <w:rFonts w:ascii="Arial" w:hAnsi="Arial"/>
          <w:b/>
          <w:bCs/>
          <w:sz w:val="18"/>
          <w:szCs w:val="18"/>
        </w:rPr>
      </w:pPr>
    </w:p>
    <w:p w14:paraId="4A080D55" w14:textId="77777777" w:rsidR="008F1808" w:rsidRPr="006D6E68" w:rsidRDefault="008F1808" w:rsidP="008E6307">
      <w:pPr>
        <w:pStyle w:val="Paragraphedeliste"/>
        <w:widowControl/>
        <w:numPr>
          <w:ilvl w:val="0"/>
          <w:numId w:val="2"/>
        </w:numPr>
        <w:shd w:val="clear" w:color="auto" w:fill="E7E6E6" w:themeFill="background2"/>
        <w:autoSpaceDE/>
        <w:autoSpaceDN/>
        <w:spacing w:after="160" w:line="276" w:lineRule="auto"/>
        <w:ind w:left="426" w:hanging="284"/>
        <w:contextualSpacing/>
        <w:rPr>
          <w:b/>
          <w:bCs/>
          <w:sz w:val="28"/>
          <w:szCs w:val="28"/>
        </w:rPr>
      </w:pPr>
      <w:r w:rsidRPr="006D6E68">
        <w:rPr>
          <w:b/>
          <w:bCs/>
          <w:sz w:val="28"/>
          <w:szCs w:val="28"/>
        </w:rPr>
        <w:t>Complète ces tableaux</w:t>
      </w:r>
      <w:r>
        <w:rPr>
          <w:b/>
          <w:bCs/>
          <w:sz w:val="28"/>
          <w:szCs w:val="28"/>
        </w:rPr>
        <w:t> :</w:t>
      </w:r>
    </w:p>
    <w:tbl>
      <w:tblPr>
        <w:tblStyle w:val="Grilledutableau"/>
        <w:tblpPr w:leftFromText="180" w:rightFromText="180" w:vertAnchor="text" w:horzAnchor="margin" w:tblpXSpec="right" w:tblpY="860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</w:tblGrid>
      <w:tr w:rsidR="008F1808" w:rsidRPr="00212335" w14:paraId="1AC8EA9E" w14:textId="77777777" w:rsidTr="008F1808">
        <w:trPr>
          <w:trHeight w:val="272"/>
        </w:trPr>
        <w:tc>
          <w:tcPr>
            <w:tcW w:w="2972" w:type="dxa"/>
            <w:shd w:val="clear" w:color="auto" w:fill="E7E6E6" w:themeFill="background2"/>
          </w:tcPr>
          <w:p w14:paraId="31F45C3B" w14:textId="77777777" w:rsidR="008F1808" w:rsidRPr="00212335" w:rsidRDefault="008F1808" w:rsidP="008F1808">
            <w:pPr>
              <w:tabs>
                <w:tab w:val="left" w:pos="3300"/>
              </w:tabs>
              <w:rPr>
                <w:rFonts w:cstheme="majorBidi"/>
                <w:b/>
                <w:bCs/>
                <w:sz w:val="28"/>
                <w:szCs w:val="28"/>
              </w:rPr>
            </w:pPr>
            <w:r w:rsidRPr="00212335">
              <w:rPr>
                <w:rFonts w:cstheme="majorBidi"/>
                <w:b/>
                <w:bCs/>
                <w:sz w:val="28"/>
                <w:szCs w:val="28"/>
              </w:rPr>
              <w:t>Longueur du rectangle</w:t>
            </w:r>
          </w:p>
        </w:tc>
        <w:tc>
          <w:tcPr>
            <w:tcW w:w="1134" w:type="dxa"/>
          </w:tcPr>
          <w:p w14:paraId="068321EC" w14:textId="77777777" w:rsidR="008F1808" w:rsidRPr="0007710D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8 cm</w:t>
            </w:r>
          </w:p>
        </w:tc>
        <w:tc>
          <w:tcPr>
            <w:tcW w:w="1134" w:type="dxa"/>
          </w:tcPr>
          <w:p w14:paraId="6FB91015" w14:textId="77777777" w:rsidR="008F1808" w:rsidRPr="0007710D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4 cm</w:t>
            </w:r>
          </w:p>
        </w:tc>
        <w:tc>
          <w:tcPr>
            <w:tcW w:w="1134" w:type="dxa"/>
          </w:tcPr>
          <w:p w14:paraId="29AADC0F" w14:textId="77777777" w:rsidR="008F1808" w:rsidRPr="0007710D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 xml:space="preserve">…. </w:t>
            </w:r>
            <w:proofErr w:type="gramStart"/>
            <w:r>
              <w:rPr>
                <w:rFonts w:cstheme="majorBidi"/>
                <w:sz w:val="28"/>
                <w:szCs w:val="28"/>
              </w:rPr>
              <w:t>cm</w:t>
            </w:r>
            <w:proofErr w:type="gramEnd"/>
          </w:p>
        </w:tc>
      </w:tr>
      <w:tr w:rsidR="008F1808" w:rsidRPr="00212335" w14:paraId="7D6F27D1" w14:textId="77777777" w:rsidTr="008F1808">
        <w:trPr>
          <w:trHeight w:val="272"/>
        </w:trPr>
        <w:tc>
          <w:tcPr>
            <w:tcW w:w="2972" w:type="dxa"/>
            <w:shd w:val="clear" w:color="auto" w:fill="E7E6E6" w:themeFill="background2"/>
          </w:tcPr>
          <w:p w14:paraId="28DD6799" w14:textId="77777777" w:rsidR="008F1808" w:rsidRPr="00212335" w:rsidRDefault="008F1808" w:rsidP="008F1808">
            <w:pPr>
              <w:tabs>
                <w:tab w:val="left" w:pos="3300"/>
              </w:tabs>
              <w:rPr>
                <w:rFonts w:cstheme="majorBidi"/>
                <w:b/>
                <w:bCs/>
                <w:sz w:val="28"/>
                <w:szCs w:val="28"/>
              </w:rPr>
            </w:pPr>
            <w:r w:rsidRPr="00212335">
              <w:rPr>
                <w:rFonts w:cstheme="majorBidi"/>
                <w:b/>
                <w:bCs/>
                <w:sz w:val="28"/>
                <w:szCs w:val="28"/>
              </w:rPr>
              <w:t xml:space="preserve">Largeur du rectangle </w:t>
            </w:r>
          </w:p>
        </w:tc>
        <w:tc>
          <w:tcPr>
            <w:tcW w:w="1134" w:type="dxa"/>
          </w:tcPr>
          <w:p w14:paraId="50DC14E6" w14:textId="77777777" w:rsidR="008F1808" w:rsidRPr="0007710D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2 cm</w:t>
            </w:r>
          </w:p>
        </w:tc>
        <w:tc>
          <w:tcPr>
            <w:tcW w:w="1134" w:type="dxa"/>
          </w:tcPr>
          <w:p w14:paraId="261A9DDD" w14:textId="77777777" w:rsidR="008F1808" w:rsidRPr="0007710D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 xml:space="preserve">…. </w:t>
            </w:r>
            <w:proofErr w:type="gramStart"/>
            <w:r>
              <w:rPr>
                <w:rFonts w:cstheme="majorBidi"/>
                <w:sz w:val="28"/>
                <w:szCs w:val="28"/>
              </w:rPr>
              <w:t>cm</w:t>
            </w:r>
            <w:proofErr w:type="gramEnd"/>
          </w:p>
        </w:tc>
        <w:tc>
          <w:tcPr>
            <w:tcW w:w="1134" w:type="dxa"/>
          </w:tcPr>
          <w:p w14:paraId="6626E6BF" w14:textId="77777777" w:rsidR="008F1808" w:rsidRPr="0007710D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7 cm</w:t>
            </w:r>
          </w:p>
        </w:tc>
      </w:tr>
      <w:tr w:rsidR="008F1808" w:rsidRPr="00212335" w14:paraId="32F03E35" w14:textId="77777777" w:rsidTr="008F1808">
        <w:trPr>
          <w:trHeight w:val="280"/>
        </w:trPr>
        <w:tc>
          <w:tcPr>
            <w:tcW w:w="2972" w:type="dxa"/>
            <w:shd w:val="clear" w:color="auto" w:fill="E7E6E6" w:themeFill="background2"/>
          </w:tcPr>
          <w:p w14:paraId="2C57757D" w14:textId="77777777" w:rsidR="008F1808" w:rsidRPr="008F1808" w:rsidRDefault="008F1808" w:rsidP="008F1808">
            <w:pPr>
              <w:tabs>
                <w:tab w:val="left" w:pos="3300"/>
              </w:tabs>
              <w:rPr>
                <w:rFonts w:cstheme="majorBidi"/>
                <w:b/>
                <w:bCs/>
                <w:sz w:val="28"/>
                <w:szCs w:val="28"/>
                <w:highlight w:val="yellow"/>
              </w:rPr>
            </w:pPr>
            <w:r w:rsidRPr="008F1808">
              <w:rPr>
                <w:rFonts w:cstheme="majorBidi"/>
                <w:b/>
                <w:bCs/>
                <w:sz w:val="28"/>
                <w:szCs w:val="28"/>
                <w:highlight w:val="yellow"/>
              </w:rPr>
              <w:t>Aire du rectangle</w:t>
            </w:r>
          </w:p>
        </w:tc>
        <w:tc>
          <w:tcPr>
            <w:tcW w:w="1134" w:type="dxa"/>
          </w:tcPr>
          <w:p w14:paraId="3242F9ED" w14:textId="77777777" w:rsidR="008F1808" w:rsidRPr="008F1808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  <w:highlight w:val="yellow"/>
              </w:rPr>
            </w:pPr>
            <w:r w:rsidRPr="008F1808">
              <w:rPr>
                <w:rFonts w:cstheme="majorBidi"/>
                <w:sz w:val="28"/>
                <w:szCs w:val="28"/>
                <w:highlight w:val="yellow"/>
              </w:rPr>
              <w:t xml:space="preserve">….  </w:t>
            </w:r>
            <w:proofErr w:type="gramStart"/>
            <w:r w:rsidRPr="008F1808">
              <w:rPr>
                <w:rFonts w:cstheme="majorBidi"/>
                <w:sz w:val="28"/>
                <w:szCs w:val="28"/>
                <w:highlight w:val="yellow"/>
              </w:rPr>
              <w:t>cm</w:t>
            </w:r>
            <w:proofErr w:type="gramEnd"/>
            <w:r w:rsidRPr="008F1808">
              <w:rPr>
                <w:rFonts w:cstheme="majorBidi"/>
                <w:sz w:val="28"/>
                <w:szCs w:val="28"/>
                <w:highlight w:val="yellow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E7AD7CE" w14:textId="77777777" w:rsidR="008F1808" w:rsidRPr="008F1808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  <w:highlight w:val="yellow"/>
              </w:rPr>
            </w:pPr>
            <w:r w:rsidRPr="008F1808">
              <w:rPr>
                <w:rFonts w:cstheme="majorBidi"/>
                <w:sz w:val="28"/>
                <w:szCs w:val="28"/>
                <w:highlight w:val="yellow"/>
              </w:rPr>
              <w:t>4 cm</w:t>
            </w:r>
            <w:r w:rsidRPr="008F1808">
              <w:rPr>
                <w:rFonts w:cstheme="majorBidi"/>
                <w:sz w:val="28"/>
                <w:szCs w:val="28"/>
                <w:highlight w:val="yellow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9B5EA74" w14:textId="77777777" w:rsidR="008F1808" w:rsidRPr="008F1808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  <w:highlight w:val="yellow"/>
              </w:rPr>
            </w:pPr>
            <w:r w:rsidRPr="008F1808">
              <w:rPr>
                <w:rFonts w:cstheme="majorBidi"/>
                <w:sz w:val="28"/>
                <w:szCs w:val="28"/>
                <w:highlight w:val="yellow"/>
              </w:rPr>
              <w:t>56 cm</w:t>
            </w:r>
            <w:r w:rsidRPr="008F1808">
              <w:rPr>
                <w:rFonts w:cstheme="majorBidi"/>
                <w:sz w:val="28"/>
                <w:szCs w:val="28"/>
                <w:highlight w:val="yellow"/>
                <w:vertAlign w:val="superscript"/>
              </w:rPr>
              <w:t>2</w:t>
            </w:r>
          </w:p>
        </w:tc>
      </w:tr>
    </w:tbl>
    <w:tbl>
      <w:tblPr>
        <w:tblStyle w:val="Grilledutableau"/>
        <w:tblpPr w:leftFromText="180" w:rightFromText="180" w:vertAnchor="page" w:horzAnchor="margin" w:tblpY="9095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992"/>
      </w:tblGrid>
      <w:tr w:rsidR="008F1808" w:rsidRPr="00212335" w14:paraId="322E3CDC" w14:textId="77777777" w:rsidTr="008F1808">
        <w:tc>
          <w:tcPr>
            <w:tcW w:w="1838" w:type="dxa"/>
            <w:shd w:val="clear" w:color="auto" w:fill="E7E6E6" w:themeFill="background2"/>
            <w:vAlign w:val="center"/>
          </w:tcPr>
          <w:p w14:paraId="4465BC2C" w14:textId="77777777" w:rsidR="008F1808" w:rsidRPr="00212335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 w:rsidRPr="00212335">
              <w:rPr>
                <w:rFonts w:cstheme="majorBidi"/>
                <w:b/>
                <w:bCs/>
                <w:sz w:val="28"/>
                <w:szCs w:val="28"/>
              </w:rPr>
              <w:t xml:space="preserve">Côté du </w:t>
            </w:r>
            <w:proofErr w:type="gramStart"/>
            <w:r w:rsidRPr="00212335">
              <w:rPr>
                <w:rFonts w:cstheme="majorBidi"/>
                <w:b/>
                <w:bCs/>
                <w:sz w:val="28"/>
                <w:szCs w:val="28"/>
              </w:rPr>
              <w:t xml:space="preserve">carré </w:t>
            </w:r>
            <w:r>
              <w:rPr>
                <w:rFonts w:cstheme="majorBidi"/>
                <w:b/>
                <w:bCs/>
                <w:sz w:val="28"/>
                <w:szCs w:val="28"/>
              </w:rPr>
              <w:t xml:space="preserve"> en</w:t>
            </w:r>
            <w:proofErr w:type="gramEnd"/>
            <w:r>
              <w:rPr>
                <w:rFonts w:cstheme="majorBidi"/>
                <w:b/>
                <w:bCs/>
                <w:sz w:val="28"/>
                <w:szCs w:val="28"/>
              </w:rPr>
              <w:t xml:space="preserve"> cm</w:t>
            </w:r>
          </w:p>
        </w:tc>
        <w:tc>
          <w:tcPr>
            <w:tcW w:w="851" w:type="dxa"/>
            <w:vAlign w:val="center"/>
          </w:tcPr>
          <w:p w14:paraId="0DF0AA6C" w14:textId="77777777" w:rsidR="008F1808" w:rsidRPr="0007710D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</w:rPr>
            </w:pPr>
            <w:r w:rsidRPr="0007710D">
              <w:rPr>
                <w:rFonts w:cstheme="majorBidi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64C69AD1" w14:textId="77777777" w:rsidR="008F1808" w:rsidRPr="000965B9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>……</w:t>
            </w:r>
          </w:p>
        </w:tc>
      </w:tr>
      <w:tr w:rsidR="008F1808" w:rsidRPr="00212335" w14:paraId="5F3199D8" w14:textId="77777777" w:rsidTr="008F1808">
        <w:tc>
          <w:tcPr>
            <w:tcW w:w="1838" w:type="dxa"/>
            <w:shd w:val="clear" w:color="auto" w:fill="E7E6E6" w:themeFill="background2"/>
            <w:vAlign w:val="center"/>
          </w:tcPr>
          <w:p w14:paraId="32E1A435" w14:textId="77777777" w:rsidR="008F1808" w:rsidRPr="008F1808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b/>
                <w:bCs/>
                <w:sz w:val="28"/>
                <w:szCs w:val="28"/>
                <w:highlight w:val="yellow"/>
              </w:rPr>
            </w:pPr>
            <w:r w:rsidRPr="008F1808">
              <w:rPr>
                <w:rFonts w:cstheme="majorBidi"/>
                <w:b/>
                <w:bCs/>
                <w:sz w:val="28"/>
                <w:szCs w:val="28"/>
                <w:highlight w:val="yellow"/>
              </w:rPr>
              <w:t xml:space="preserve">Aire du </w:t>
            </w:r>
            <w:proofErr w:type="gramStart"/>
            <w:r w:rsidRPr="008F1808">
              <w:rPr>
                <w:rFonts w:cstheme="majorBidi"/>
                <w:b/>
                <w:bCs/>
                <w:sz w:val="28"/>
                <w:szCs w:val="28"/>
                <w:highlight w:val="yellow"/>
              </w:rPr>
              <w:t xml:space="preserve">carré </w:t>
            </w:r>
            <w:r w:rsidRPr="008F1808">
              <w:rPr>
                <w:rFonts w:cstheme="majorBidi"/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8F1808">
              <w:rPr>
                <w:rFonts w:cstheme="majorBidi"/>
                <w:b/>
                <w:bCs/>
                <w:color w:val="000000" w:themeColor="text1"/>
                <w:sz w:val="28"/>
                <w:szCs w:val="28"/>
                <w:highlight w:val="yellow"/>
              </w:rPr>
              <w:t>en</w:t>
            </w:r>
            <w:proofErr w:type="gramEnd"/>
            <w:r w:rsidRPr="008F1808">
              <w:rPr>
                <w:rFonts w:cstheme="majorBidi"/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8F1808">
              <w:rPr>
                <w:rFonts w:cstheme="majorBidi"/>
                <w:b/>
                <w:bCs/>
                <w:color w:val="000000" w:themeColor="text1"/>
                <w:sz w:val="28"/>
                <w:szCs w:val="28"/>
                <w:highlight w:val="yellow"/>
              </w:rPr>
              <w:t>cm</w:t>
            </w:r>
            <w:r w:rsidRPr="008F1808">
              <w:rPr>
                <w:rFonts w:cstheme="majorBidi"/>
                <w:b/>
                <w:bCs/>
                <w:color w:val="000000" w:themeColor="text1"/>
                <w:sz w:val="28"/>
                <w:szCs w:val="28"/>
                <w:highlight w:val="yellow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15654865" w14:textId="77777777" w:rsidR="008F1808" w:rsidRPr="008F1808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  <w:highlight w:val="yellow"/>
              </w:rPr>
            </w:pPr>
            <w:r w:rsidRPr="008F1808">
              <w:rPr>
                <w:rFonts w:cstheme="majorBidi"/>
                <w:sz w:val="28"/>
                <w:szCs w:val="28"/>
                <w:highlight w:val="yellow"/>
              </w:rPr>
              <w:t>…..</w:t>
            </w:r>
          </w:p>
        </w:tc>
        <w:tc>
          <w:tcPr>
            <w:tcW w:w="992" w:type="dxa"/>
            <w:vAlign w:val="center"/>
          </w:tcPr>
          <w:p w14:paraId="6996F493" w14:textId="77777777" w:rsidR="008F1808" w:rsidRPr="008F1808" w:rsidRDefault="008F1808" w:rsidP="008F1808">
            <w:pPr>
              <w:tabs>
                <w:tab w:val="left" w:pos="3300"/>
              </w:tabs>
              <w:jc w:val="center"/>
              <w:rPr>
                <w:rFonts w:cstheme="majorBidi"/>
                <w:sz w:val="28"/>
                <w:szCs w:val="28"/>
                <w:highlight w:val="yellow"/>
              </w:rPr>
            </w:pPr>
            <w:r w:rsidRPr="008F1808">
              <w:rPr>
                <w:rFonts w:cstheme="majorBidi"/>
                <w:sz w:val="28"/>
                <w:szCs w:val="28"/>
                <w:highlight w:val="yellow"/>
              </w:rPr>
              <w:t>81</w:t>
            </w:r>
          </w:p>
        </w:tc>
      </w:tr>
    </w:tbl>
    <w:p w14:paraId="26D6140C" w14:textId="77777777" w:rsidR="008F1808" w:rsidRDefault="008F1808" w:rsidP="008F1808">
      <w:pPr>
        <w:tabs>
          <w:tab w:val="left" w:pos="3300"/>
        </w:tabs>
        <w:rPr>
          <w:rFonts w:cstheme="majorBidi"/>
          <w:b/>
          <w:bCs/>
          <w:sz w:val="28"/>
          <w:szCs w:val="28"/>
        </w:rPr>
      </w:pPr>
    </w:p>
    <w:p w14:paraId="3229315E" w14:textId="307633F4" w:rsidR="008F1808" w:rsidRDefault="008F1808" w:rsidP="008F1808">
      <w:pPr>
        <w:tabs>
          <w:tab w:val="left" w:pos="3300"/>
        </w:tabs>
        <w:rPr>
          <w:rFonts w:cstheme="majorBidi"/>
          <w:b/>
          <w:bCs/>
          <w:sz w:val="28"/>
          <w:szCs w:val="28"/>
        </w:rPr>
      </w:pPr>
    </w:p>
    <w:p w14:paraId="41B3E80A" w14:textId="2DD99DA7" w:rsidR="008F1808" w:rsidRDefault="008F1808" w:rsidP="008F1808">
      <w:pPr>
        <w:tabs>
          <w:tab w:val="left" w:pos="3300"/>
        </w:tabs>
        <w:rPr>
          <w:rFonts w:cstheme="majorBidi"/>
          <w:b/>
          <w:bCs/>
          <w:sz w:val="28"/>
          <w:szCs w:val="28"/>
        </w:rPr>
      </w:pPr>
    </w:p>
    <w:p w14:paraId="1081D73A" w14:textId="77777777" w:rsidR="008F1808" w:rsidRPr="00212335" w:rsidRDefault="008F1808" w:rsidP="008F1808">
      <w:pPr>
        <w:tabs>
          <w:tab w:val="left" w:pos="3300"/>
        </w:tabs>
        <w:rPr>
          <w:rFonts w:cstheme="majorBidi"/>
          <w:b/>
          <w:bCs/>
          <w:sz w:val="28"/>
          <w:szCs w:val="28"/>
        </w:rPr>
      </w:pPr>
    </w:p>
    <w:p w14:paraId="12DBD897" w14:textId="77777777" w:rsidR="008F1808" w:rsidRPr="006D6E68" w:rsidRDefault="008F1808" w:rsidP="008E6307">
      <w:pPr>
        <w:pStyle w:val="Paragraphedeliste"/>
        <w:widowControl/>
        <w:numPr>
          <w:ilvl w:val="0"/>
          <w:numId w:val="3"/>
        </w:numPr>
        <w:shd w:val="clear" w:color="auto" w:fill="E7E6E6" w:themeFill="background2"/>
        <w:autoSpaceDE/>
        <w:autoSpaceDN/>
        <w:spacing w:after="160" w:line="276" w:lineRule="auto"/>
        <w:ind w:left="426" w:hanging="284"/>
        <w:contextualSpacing/>
        <w:rPr>
          <w:b/>
          <w:bCs/>
          <w:sz w:val="28"/>
          <w:szCs w:val="28"/>
        </w:rPr>
      </w:pPr>
      <w:r w:rsidRPr="006D6E68">
        <w:rPr>
          <w:b/>
          <w:bCs/>
          <w:sz w:val="28"/>
          <w:szCs w:val="28"/>
        </w:rPr>
        <w:t xml:space="preserve">Trace un rectangle et un carré de </w:t>
      </w:r>
      <w:r>
        <w:rPr>
          <w:b/>
          <w:bCs/>
          <w:sz w:val="28"/>
          <w:szCs w:val="28"/>
        </w:rPr>
        <w:t>16 cm</w:t>
      </w:r>
      <w:r w:rsidRPr="00753791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.</w:t>
      </w:r>
    </w:p>
    <w:p w14:paraId="1710D853" w14:textId="77777777" w:rsidR="008F1808" w:rsidRPr="00BA3568" w:rsidRDefault="008F1808" w:rsidP="008F1808">
      <w:pPr>
        <w:tabs>
          <w:tab w:val="left" w:pos="6130"/>
        </w:tabs>
        <w:rPr>
          <w:rFonts w:asciiTheme="minorBidi" w:hAnsiTheme="minorBidi"/>
          <w:sz w:val="28"/>
          <w:szCs w:val="28"/>
        </w:rPr>
      </w:pPr>
    </w:p>
    <w:p w14:paraId="4F0C6501" w14:textId="0D91EED2" w:rsidR="00C90CDD" w:rsidRDefault="00C90CDD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3283A7D6" w14:textId="7FCA8365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171FC4E9" w14:textId="38D1E501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674B2057" w14:textId="4824A6A9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411A814E" w14:textId="30DF53FF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02A61C22" w14:textId="3991E432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2CEC3393" w14:textId="7C835DF9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56B915E9" w14:textId="6B4572FC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noProof/>
          <w:sz w:val="24"/>
          <w:szCs w:val="24"/>
        </w:rPr>
        <w:drawing>
          <wp:inline distT="0" distB="0" distL="0" distR="0" wp14:anchorId="40591AEA" wp14:editId="2A2B7609">
            <wp:extent cx="6656173" cy="9236617"/>
            <wp:effectExtent l="0" t="0" r="0" b="3175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00" cy="925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A8E6" w14:textId="7F8083A6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1DDB597C" w14:textId="32266343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noProof/>
          <w:sz w:val="24"/>
          <w:szCs w:val="24"/>
        </w:rPr>
        <w:drawing>
          <wp:inline distT="0" distB="0" distL="0" distR="0" wp14:anchorId="4C718626" wp14:editId="66EF6283">
            <wp:extent cx="5240496" cy="7554097"/>
            <wp:effectExtent l="0" t="0" r="0" b="889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36" cy="757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4916"/>
      </w:tblGrid>
      <w:tr w:rsidR="00652F14" w14:paraId="5725749B" w14:textId="77777777" w:rsidTr="00652F14">
        <w:trPr>
          <w:trHeight w:val="264"/>
        </w:trPr>
        <w:tc>
          <w:tcPr>
            <w:tcW w:w="4916" w:type="dxa"/>
          </w:tcPr>
          <w:p w14:paraId="564A513B" w14:textId="77777777" w:rsidR="00652F14" w:rsidRPr="00C90CDD" w:rsidRDefault="00652F14" w:rsidP="00652F14">
            <w:pPr>
              <w:rPr>
                <w:rFonts w:ascii="Kristen ITC" w:hAnsi="Kristen ITC"/>
                <w:b/>
                <w:bCs/>
                <w:color w:val="FF0000"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2F732FA" wp14:editId="706B8466">
                      <wp:simplePos x="0" y="0"/>
                      <wp:positionH relativeFrom="rightMargin">
                        <wp:posOffset>-422275</wp:posOffset>
                      </wp:positionH>
                      <wp:positionV relativeFrom="paragraph">
                        <wp:posOffset>60325</wp:posOffset>
                      </wp:positionV>
                      <wp:extent cx="760730" cy="537845"/>
                      <wp:effectExtent l="0" t="0" r="0" b="0"/>
                      <wp:wrapNone/>
                      <wp:docPr id="109" name="Zone de text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537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5E70F" w14:textId="77777777" w:rsidR="00652F14" w:rsidRDefault="00652F14" w:rsidP="00652F1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73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9" o:spid="_x0000_s1027" type="#_x0000_t202" style="position:absolute;margin-left:-33.25pt;margin-top:4.75pt;width:59.9pt;height:42.3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" filled="f" stroked="f">
                      <v:textbox>
                        <w:txbxContent>
                          <w:p w14:paraId="5395E70F" w14:textId="77777777" w:rsidR="00652F14" w:rsidRDefault="00652F14" w:rsidP="00652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67C32640" wp14:editId="449F665A">
                      <wp:simplePos x="0" y="0"/>
                      <wp:positionH relativeFrom="margin">
                        <wp:posOffset>3668395</wp:posOffset>
                      </wp:positionH>
                      <wp:positionV relativeFrom="paragraph">
                        <wp:posOffset>13970</wp:posOffset>
                      </wp:positionV>
                      <wp:extent cx="2491740" cy="655320"/>
                      <wp:effectExtent l="0" t="0" r="0" b="0"/>
                      <wp:wrapNone/>
                      <wp:docPr id="108" name="Zone de text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E1D64" w14:textId="77777777" w:rsidR="00652F14" w:rsidRDefault="00652F14" w:rsidP="00652F1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32640" id="Zone de texte 108" o:spid="_x0000_s1028" type="#_x0000_t202" style="position:absolute;margin-left:288.85pt;margin-top:1.1pt;width:196.2pt;height:51.6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" filled="f" stroked="f">
                      <v:textbox>
                        <w:txbxContent>
                          <w:p w14:paraId="38CE1D64" w14:textId="77777777" w:rsidR="00652F14" w:rsidRDefault="00652F14" w:rsidP="00652F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90CDD">
              <w:rPr>
                <w:rFonts w:ascii="Kristen ITC" w:hAnsi="Kristen ITC"/>
                <w:b/>
                <w:bCs/>
                <w:color w:val="FF0000"/>
                <w:sz w:val="20"/>
                <w:u w:val="single"/>
              </w:rPr>
              <w:t>DEVOIRS :</w:t>
            </w:r>
          </w:p>
          <w:p w14:paraId="7C1B1E58" w14:textId="77777777" w:rsidR="00652F14" w:rsidRPr="00652F14" w:rsidRDefault="00652F14" w:rsidP="00652F1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652F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FRANCAIS</w:t>
            </w:r>
          </w:p>
          <w:p w14:paraId="376814F9" w14:textId="77777777" w:rsidR="00652F14" w:rsidRPr="00652F14" w:rsidRDefault="00652F14" w:rsidP="00652F14">
            <w:pPr>
              <w:pStyle w:val="Paragraphedeliste"/>
              <w:ind w:left="72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52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-Connaître la leçon de français</w:t>
            </w:r>
          </w:p>
          <w:p w14:paraId="2EF969CD" w14:textId="77777777" w:rsidR="00652F14" w:rsidRPr="00652F14" w:rsidRDefault="00652F14" w:rsidP="00652F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52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MATHEMATIQUES</w:t>
            </w:r>
          </w:p>
          <w:p w14:paraId="315CB30B" w14:textId="77777777" w:rsidR="00652F14" w:rsidRPr="00652F14" w:rsidRDefault="00652F14" w:rsidP="00652F14">
            <w:pPr>
              <w:pStyle w:val="Paragraphedeliste"/>
              <w:ind w:left="72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52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-Connaître la leçon de mathématiques</w:t>
            </w:r>
          </w:p>
          <w:p w14:paraId="4C4D711B" w14:textId="77777777" w:rsidR="00652F14" w:rsidRPr="00652F14" w:rsidRDefault="00652F14" w:rsidP="00652F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52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HISTOIRE</w:t>
            </w:r>
          </w:p>
          <w:p w14:paraId="51F8F6EB" w14:textId="77777777" w:rsidR="00652F14" w:rsidRPr="008F1808" w:rsidRDefault="00652F14" w:rsidP="00652F14">
            <w:pPr>
              <w:pStyle w:val="Paragraphedeliste"/>
              <w:ind w:left="72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32"/>
              </w:rPr>
            </w:pPr>
            <w:r w:rsidRPr="00652F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-Connaître la leçon d’histoire</w:t>
            </w:r>
          </w:p>
        </w:tc>
      </w:tr>
    </w:tbl>
    <w:p w14:paraId="65CDD050" w14:textId="23BD6ED9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355246E3" w14:textId="77777777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44930659" w14:textId="499B036F" w:rsidR="00B13E90" w:rsidRDefault="00B13E90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4252494A" w14:textId="77777777" w:rsidR="008F1808" w:rsidRDefault="008F1808" w:rsidP="00C90CDD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p w14:paraId="1D6421A9" w14:textId="12ECDA52" w:rsidR="00B13E90" w:rsidRDefault="00B13E90" w:rsidP="00B13E90">
      <w:pPr>
        <w:spacing w:line="240" w:lineRule="auto"/>
        <w:jc w:val="both"/>
        <w:rPr>
          <w:rFonts w:asciiTheme="minorBidi" w:eastAsiaTheme="minorEastAsia" w:hAnsiTheme="minorBidi"/>
          <w:sz w:val="24"/>
          <w:szCs w:val="24"/>
        </w:rPr>
      </w:pPr>
    </w:p>
    <w:sectPr w:rsidR="00B13E90" w:rsidSect="00DC38C6">
      <w:headerReference w:type="default" r:id="rId11"/>
      <w:footerReference w:type="default" r:id="rId12"/>
      <w:pgSz w:w="11906" w:h="16838"/>
      <w:pgMar w:top="851" w:right="851" w:bottom="426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E21DD" w14:textId="77777777" w:rsidR="00F82DB6" w:rsidRDefault="00F82DB6" w:rsidP="00234394">
      <w:pPr>
        <w:spacing w:after="0" w:line="240" w:lineRule="auto"/>
      </w:pPr>
      <w:r>
        <w:separator/>
      </w:r>
    </w:p>
  </w:endnote>
  <w:endnote w:type="continuationSeparator" w:id="0">
    <w:p w14:paraId="7AF6973D" w14:textId="77777777" w:rsidR="00F82DB6" w:rsidRDefault="00F82DB6" w:rsidP="0023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maeQueNosFaz">
    <w:altName w:val="Mamae Que Nos Fa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605047"/>
      <w:docPartObj>
        <w:docPartGallery w:val="Page Numbers (Bottom of Page)"/>
        <w:docPartUnique/>
      </w:docPartObj>
    </w:sdtPr>
    <w:sdtEndPr/>
    <w:sdtContent>
      <w:p w14:paraId="43C48493" w14:textId="68639A2A" w:rsidR="00DC38C6" w:rsidRDefault="00DC38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94">
          <w:rPr>
            <w:noProof/>
          </w:rPr>
          <w:t>1</w:t>
        </w:r>
        <w:r>
          <w:fldChar w:fldCharType="end"/>
        </w:r>
      </w:p>
    </w:sdtContent>
  </w:sdt>
  <w:p w14:paraId="157F22ED" w14:textId="4578DC1F" w:rsidR="0046791C" w:rsidRDefault="0046791C" w:rsidP="0023439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67A54" w14:textId="77777777" w:rsidR="00F82DB6" w:rsidRDefault="00F82DB6" w:rsidP="00234394">
      <w:pPr>
        <w:spacing w:after="0" w:line="240" w:lineRule="auto"/>
      </w:pPr>
      <w:r>
        <w:separator/>
      </w:r>
    </w:p>
  </w:footnote>
  <w:footnote w:type="continuationSeparator" w:id="0">
    <w:p w14:paraId="00ABAE88" w14:textId="77777777" w:rsidR="00F82DB6" w:rsidRDefault="00F82DB6" w:rsidP="0023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5F5B" w14:textId="27429462" w:rsidR="00D34890" w:rsidRPr="00362F95" w:rsidRDefault="00D34890">
    <w:pPr>
      <w:pStyle w:val="En-tte"/>
      <w:rPr>
        <w:i/>
        <w:iCs/>
        <w:lang w:val="fr-RE"/>
      </w:rPr>
    </w:pPr>
    <w:r w:rsidRPr="00362F95">
      <w:rPr>
        <w:i/>
        <w:iCs/>
        <w:lang w:val="fr-RE"/>
      </w:rPr>
      <w:t xml:space="preserve">MME MIREL    </w:t>
    </w:r>
    <w:r w:rsidR="00362F95">
      <w:rPr>
        <w:i/>
        <w:iCs/>
        <w:lang w:val="fr-RE"/>
      </w:rPr>
      <w:t xml:space="preserve"> CM1 C</w:t>
    </w:r>
    <w:r w:rsidRPr="00362F95">
      <w:rPr>
        <w:i/>
        <w:iCs/>
        <w:lang w:val="fr-RE"/>
      </w:rPr>
      <w:t xml:space="preserve">                 </w:t>
    </w:r>
    <w:r w:rsidR="00362F95" w:rsidRPr="00362F95">
      <w:rPr>
        <w:i/>
        <w:iCs/>
        <w:lang w:val="fr-RE"/>
      </w:rPr>
      <w:t xml:space="preserve">                  </w:t>
    </w:r>
    <w:r w:rsidRPr="00362F95">
      <w:rPr>
        <w:i/>
        <w:iCs/>
        <w:lang w:val="fr-RE"/>
      </w:rPr>
      <w:t xml:space="preserve">         ECOLES LES GIROLFES                                                              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273"/>
    <w:multiLevelType w:val="hybridMultilevel"/>
    <w:tmpl w:val="0F8E0CA8"/>
    <w:lvl w:ilvl="0" w:tplc="38C09B24">
      <w:start w:val="1"/>
      <w:numFmt w:val="bullet"/>
      <w:lvlText w:val="❹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A1033"/>
    <w:multiLevelType w:val="hybridMultilevel"/>
    <w:tmpl w:val="75687D16"/>
    <w:lvl w:ilvl="0" w:tplc="23DAB0D6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  <w:sz w:val="28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53A57"/>
    <w:multiLevelType w:val="hybridMultilevel"/>
    <w:tmpl w:val="315E62FC"/>
    <w:lvl w:ilvl="0" w:tplc="E5CC71BA">
      <w:start w:val="1"/>
      <w:numFmt w:val="bullet"/>
      <w:lvlText w:val="❷"/>
      <w:lvlJc w:val="left"/>
      <w:pPr>
        <w:ind w:left="720" w:hanging="360"/>
      </w:pPr>
      <w:rPr>
        <w:rFonts w:ascii="Calibri" w:hAnsi="Calibri" w:hint="default"/>
        <w:sz w:val="28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5"/>
    <w:rsid w:val="00001698"/>
    <w:rsid w:val="00014F39"/>
    <w:rsid w:val="0003063E"/>
    <w:rsid w:val="00031058"/>
    <w:rsid w:val="00035A2B"/>
    <w:rsid w:val="00040B33"/>
    <w:rsid w:val="00041EA8"/>
    <w:rsid w:val="0004380E"/>
    <w:rsid w:val="00047F35"/>
    <w:rsid w:val="00051758"/>
    <w:rsid w:val="00066D22"/>
    <w:rsid w:val="00071742"/>
    <w:rsid w:val="00074416"/>
    <w:rsid w:val="000A2F07"/>
    <w:rsid w:val="000A412D"/>
    <w:rsid w:val="000B1B88"/>
    <w:rsid w:val="000B72D3"/>
    <w:rsid w:val="000B7C3A"/>
    <w:rsid w:val="000C089B"/>
    <w:rsid w:val="000C1202"/>
    <w:rsid w:val="000C3757"/>
    <w:rsid w:val="000C4122"/>
    <w:rsid w:val="000C485D"/>
    <w:rsid w:val="000C6218"/>
    <w:rsid w:val="000E65CB"/>
    <w:rsid w:val="000F1775"/>
    <w:rsid w:val="000F181B"/>
    <w:rsid w:val="000F6021"/>
    <w:rsid w:val="000F6A5F"/>
    <w:rsid w:val="001002C0"/>
    <w:rsid w:val="001008BE"/>
    <w:rsid w:val="00100C75"/>
    <w:rsid w:val="001039ED"/>
    <w:rsid w:val="00105B28"/>
    <w:rsid w:val="00120801"/>
    <w:rsid w:val="00122090"/>
    <w:rsid w:val="00122B55"/>
    <w:rsid w:val="00122E10"/>
    <w:rsid w:val="001236FA"/>
    <w:rsid w:val="0012785F"/>
    <w:rsid w:val="001278C1"/>
    <w:rsid w:val="00127C0C"/>
    <w:rsid w:val="001304DE"/>
    <w:rsid w:val="00135153"/>
    <w:rsid w:val="0014026E"/>
    <w:rsid w:val="001411E8"/>
    <w:rsid w:val="0014271B"/>
    <w:rsid w:val="00147727"/>
    <w:rsid w:val="001504D7"/>
    <w:rsid w:val="00153E01"/>
    <w:rsid w:val="00160272"/>
    <w:rsid w:val="001631C8"/>
    <w:rsid w:val="001640EC"/>
    <w:rsid w:val="00165C85"/>
    <w:rsid w:val="00171AF9"/>
    <w:rsid w:val="0017370E"/>
    <w:rsid w:val="00176552"/>
    <w:rsid w:val="00180099"/>
    <w:rsid w:val="001821D7"/>
    <w:rsid w:val="001934BE"/>
    <w:rsid w:val="00195124"/>
    <w:rsid w:val="00195BFE"/>
    <w:rsid w:val="001975AE"/>
    <w:rsid w:val="001A28CC"/>
    <w:rsid w:val="001B2F3A"/>
    <w:rsid w:val="001B3C9D"/>
    <w:rsid w:val="001B3F9F"/>
    <w:rsid w:val="001B4ACE"/>
    <w:rsid w:val="001C1FEC"/>
    <w:rsid w:val="001C26B9"/>
    <w:rsid w:val="001C3364"/>
    <w:rsid w:val="001C5249"/>
    <w:rsid w:val="001C6642"/>
    <w:rsid w:val="001C74D5"/>
    <w:rsid w:val="001D3CA4"/>
    <w:rsid w:val="001D4A20"/>
    <w:rsid w:val="001E2F83"/>
    <w:rsid w:val="001F6014"/>
    <w:rsid w:val="00200569"/>
    <w:rsid w:val="0020473C"/>
    <w:rsid w:val="00210AC4"/>
    <w:rsid w:val="00214B6E"/>
    <w:rsid w:val="00215829"/>
    <w:rsid w:val="0021738A"/>
    <w:rsid w:val="002212A9"/>
    <w:rsid w:val="00224ABD"/>
    <w:rsid w:val="00227D9E"/>
    <w:rsid w:val="00234394"/>
    <w:rsid w:val="00236E36"/>
    <w:rsid w:val="00253BA0"/>
    <w:rsid w:val="0025439E"/>
    <w:rsid w:val="0025579C"/>
    <w:rsid w:val="002614E2"/>
    <w:rsid w:val="0026294C"/>
    <w:rsid w:val="00267BFF"/>
    <w:rsid w:val="0027465D"/>
    <w:rsid w:val="00277B26"/>
    <w:rsid w:val="00282FAA"/>
    <w:rsid w:val="00283418"/>
    <w:rsid w:val="00287EE8"/>
    <w:rsid w:val="00290E1E"/>
    <w:rsid w:val="002A1327"/>
    <w:rsid w:val="002A6FC0"/>
    <w:rsid w:val="002B398B"/>
    <w:rsid w:val="002B60EC"/>
    <w:rsid w:val="002B7C03"/>
    <w:rsid w:val="002C31B9"/>
    <w:rsid w:val="002C7372"/>
    <w:rsid w:val="002D11BC"/>
    <w:rsid w:val="002D1433"/>
    <w:rsid w:val="002D4342"/>
    <w:rsid w:val="002D6531"/>
    <w:rsid w:val="002E2EB8"/>
    <w:rsid w:val="002E354D"/>
    <w:rsid w:val="002E4BB0"/>
    <w:rsid w:val="002F29E8"/>
    <w:rsid w:val="003019EE"/>
    <w:rsid w:val="00304B9C"/>
    <w:rsid w:val="003107A3"/>
    <w:rsid w:val="00312F17"/>
    <w:rsid w:val="0031739C"/>
    <w:rsid w:val="00321C4F"/>
    <w:rsid w:val="00322454"/>
    <w:rsid w:val="00323E9E"/>
    <w:rsid w:val="00326AF4"/>
    <w:rsid w:val="00343AA2"/>
    <w:rsid w:val="00344B9D"/>
    <w:rsid w:val="0035354F"/>
    <w:rsid w:val="003535EA"/>
    <w:rsid w:val="00362F95"/>
    <w:rsid w:val="0036460A"/>
    <w:rsid w:val="00366A07"/>
    <w:rsid w:val="00372485"/>
    <w:rsid w:val="003737AC"/>
    <w:rsid w:val="00384487"/>
    <w:rsid w:val="00385EEF"/>
    <w:rsid w:val="003B0360"/>
    <w:rsid w:val="003B07A3"/>
    <w:rsid w:val="003B07FC"/>
    <w:rsid w:val="003C4207"/>
    <w:rsid w:val="003D2DF1"/>
    <w:rsid w:val="003D3F8A"/>
    <w:rsid w:val="003D479D"/>
    <w:rsid w:val="003E20AF"/>
    <w:rsid w:val="003F4480"/>
    <w:rsid w:val="0040489E"/>
    <w:rsid w:val="00411380"/>
    <w:rsid w:val="00411E49"/>
    <w:rsid w:val="00413F72"/>
    <w:rsid w:val="00416918"/>
    <w:rsid w:val="0042644A"/>
    <w:rsid w:val="00443A3F"/>
    <w:rsid w:val="00445DD5"/>
    <w:rsid w:val="004477C6"/>
    <w:rsid w:val="00451D7B"/>
    <w:rsid w:val="00451E12"/>
    <w:rsid w:val="00460713"/>
    <w:rsid w:val="0046680C"/>
    <w:rsid w:val="0046791C"/>
    <w:rsid w:val="00467D83"/>
    <w:rsid w:val="004715F8"/>
    <w:rsid w:val="00480ADF"/>
    <w:rsid w:val="004824F5"/>
    <w:rsid w:val="00483A0C"/>
    <w:rsid w:val="0048488E"/>
    <w:rsid w:val="004905E6"/>
    <w:rsid w:val="00496B6C"/>
    <w:rsid w:val="004A09D0"/>
    <w:rsid w:val="004B49E3"/>
    <w:rsid w:val="004B59AA"/>
    <w:rsid w:val="004B6C7E"/>
    <w:rsid w:val="004C2CD7"/>
    <w:rsid w:val="004C770B"/>
    <w:rsid w:val="004D4934"/>
    <w:rsid w:val="004D4D60"/>
    <w:rsid w:val="004E079F"/>
    <w:rsid w:val="004E245D"/>
    <w:rsid w:val="004E284A"/>
    <w:rsid w:val="004E3B64"/>
    <w:rsid w:val="004F11EE"/>
    <w:rsid w:val="004F1323"/>
    <w:rsid w:val="004F170A"/>
    <w:rsid w:val="004F54B2"/>
    <w:rsid w:val="005023E9"/>
    <w:rsid w:val="00502FB7"/>
    <w:rsid w:val="0050391E"/>
    <w:rsid w:val="005062BB"/>
    <w:rsid w:val="005112AD"/>
    <w:rsid w:val="00511568"/>
    <w:rsid w:val="0051515F"/>
    <w:rsid w:val="0052151A"/>
    <w:rsid w:val="005276DE"/>
    <w:rsid w:val="00530D96"/>
    <w:rsid w:val="00531FB7"/>
    <w:rsid w:val="005504FE"/>
    <w:rsid w:val="00556914"/>
    <w:rsid w:val="00561458"/>
    <w:rsid w:val="005641F8"/>
    <w:rsid w:val="00566B66"/>
    <w:rsid w:val="00572B9C"/>
    <w:rsid w:val="005744BD"/>
    <w:rsid w:val="00590129"/>
    <w:rsid w:val="00592648"/>
    <w:rsid w:val="00594743"/>
    <w:rsid w:val="005A05D9"/>
    <w:rsid w:val="005B1319"/>
    <w:rsid w:val="005C0A00"/>
    <w:rsid w:val="005C4B67"/>
    <w:rsid w:val="005C7232"/>
    <w:rsid w:val="005D1B9C"/>
    <w:rsid w:val="005D1F07"/>
    <w:rsid w:val="005D399E"/>
    <w:rsid w:val="005E1FA2"/>
    <w:rsid w:val="005E3136"/>
    <w:rsid w:val="005E3750"/>
    <w:rsid w:val="005E653F"/>
    <w:rsid w:val="005E74B8"/>
    <w:rsid w:val="005F417E"/>
    <w:rsid w:val="005F673B"/>
    <w:rsid w:val="006041FB"/>
    <w:rsid w:val="00610144"/>
    <w:rsid w:val="006108E8"/>
    <w:rsid w:val="0061332F"/>
    <w:rsid w:val="00614238"/>
    <w:rsid w:val="006147C0"/>
    <w:rsid w:val="0062171D"/>
    <w:rsid w:val="00623FE9"/>
    <w:rsid w:val="00633353"/>
    <w:rsid w:val="00634B43"/>
    <w:rsid w:val="00641E23"/>
    <w:rsid w:val="006456E2"/>
    <w:rsid w:val="00650139"/>
    <w:rsid w:val="006504F4"/>
    <w:rsid w:val="00652F14"/>
    <w:rsid w:val="00657102"/>
    <w:rsid w:val="006629FB"/>
    <w:rsid w:val="00665996"/>
    <w:rsid w:val="006827D0"/>
    <w:rsid w:val="006836EC"/>
    <w:rsid w:val="00685094"/>
    <w:rsid w:val="00692648"/>
    <w:rsid w:val="006931BB"/>
    <w:rsid w:val="00693FD5"/>
    <w:rsid w:val="006A0908"/>
    <w:rsid w:val="006A1FEC"/>
    <w:rsid w:val="006B0199"/>
    <w:rsid w:val="006B3B0A"/>
    <w:rsid w:val="006B3D75"/>
    <w:rsid w:val="006B59A1"/>
    <w:rsid w:val="006B63A0"/>
    <w:rsid w:val="006C124E"/>
    <w:rsid w:val="006C3EB3"/>
    <w:rsid w:val="006C69B2"/>
    <w:rsid w:val="006D0131"/>
    <w:rsid w:val="006D3B1D"/>
    <w:rsid w:val="006D5021"/>
    <w:rsid w:val="006E558B"/>
    <w:rsid w:val="006F13D8"/>
    <w:rsid w:val="006F5F7D"/>
    <w:rsid w:val="006F607F"/>
    <w:rsid w:val="006F6BD2"/>
    <w:rsid w:val="00712E53"/>
    <w:rsid w:val="00721D4F"/>
    <w:rsid w:val="00722963"/>
    <w:rsid w:val="007354BF"/>
    <w:rsid w:val="00736B71"/>
    <w:rsid w:val="007423AC"/>
    <w:rsid w:val="007436A8"/>
    <w:rsid w:val="007459BB"/>
    <w:rsid w:val="00746943"/>
    <w:rsid w:val="00752042"/>
    <w:rsid w:val="0076080A"/>
    <w:rsid w:val="007617DA"/>
    <w:rsid w:val="007644A9"/>
    <w:rsid w:val="007806CC"/>
    <w:rsid w:val="007A2A6E"/>
    <w:rsid w:val="007A3A4B"/>
    <w:rsid w:val="007A6F11"/>
    <w:rsid w:val="007B72A3"/>
    <w:rsid w:val="007C132D"/>
    <w:rsid w:val="007C2ABC"/>
    <w:rsid w:val="007D0ECC"/>
    <w:rsid w:val="007D1C2D"/>
    <w:rsid w:val="007D3FC0"/>
    <w:rsid w:val="007D66C8"/>
    <w:rsid w:val="007E0B67"/>
    <w:rsid w:val="007E1528"/>
    <w:rsid w:val="007E1E7A"/>
    <w:rsid w:val="007E302F"/>
    <w:rsid w:val="007E6BDF"/>
    <w:rsid w:val="007E79AD"/>
    <w:rsid w:val="007F1526"/>
    <w:rsid w:val="007F6A64"/>
    <w:rsid w:val="008047E6"/>
    <w:rsid w:val="00815C08"/>
    <w:rsid w:val="00817FEE"/>
    <w:rsid w:val="00825094"/>
    <w:rsid w:val="008258C6"/>
    <w:rsid w:val="00833E23"/>
    <w:rsid w:val="008363DB"/>
    <w:rsid w:val="00836C3C"/>
    <w:rsid w:val="0083780A"/>
    <w:rsid w:val="00840A23"/>
    <w:rsid w:val="00841242"/>
    <w:rsid w:val="00842C4E"/>
    <w:rsid w:val="0085321B"/>
    <w:rsid w:val="00871835"/>
    <w:rsid w:val="00873548"/>
    <w:rsid w:val="00875DEE"/>
    <w:rsid w:val="0088073D"/>
    <w:rsid w:val="00881435"/>
    <w:rsid w:val="008909B9"/>
    <w:rsid w:val="00892924"/>
    <w:rsid w:val="00892AC0"/>
    <w:rsid w:val="00894CED"/>
    <w:rsid w:val="008A66AD"/>
    <w:rsid w:val="008B3E59"/>
    <w:rsid w:val="008B6953"/>
    <w:rsid w:val="008C08A8"/>
    <w:rsid w:val="008C2402"/>
    <w:rsid w:val="008C263D"/>
    <w:rsid w:val="008C4070"/>
    <w:rsid w:val="008C6F44"/>
    <w:rsid w:val="008C7669"/>
    <w:rsid w:val="008D049C"/>
    <w:rsid w:val="008D0A5D"/>
    <w:rsid w:val="008D2FBB"/>
    <w:rsid w:val="008D6255"/>
    <w:rsid w:val="008D633B"/>
    <w:rsid w:val="008D6CD1"/>
    <w:rsid w:val="008E6307"/>
    <w:rsid w:val="008F1808"/>
    <w:rsid w:val="0090209D"/>
    <w:rsid w:val="00907EE6"/>
    <w:rsid w:val="009160E5"/>
    <w:rsid w:val="0091721E"/>
    <w:rsid w:val="00921C10"/>
    <w:rsid w:val="0092222F"/>
    <w:rsid w:val="00927354"/>
    <w:rsid w:val="00930AB9"/>
    <w:rsid w:val="009324BF"/>
    <w:rsid w:val="00934724"/>
    <w:rsid w:val="009349C5"/>
    <w:rsid w:val="009460AA"/>
    <w:rsid w:val="009474E1"/>
    <w:rsid w:val="00950297"/>
    <w:rsid w:val="00950ECC"/>
    <w:rsid w:val="009523C5"/>
    <w:rsid w:val="00953284"/>
    <w:rsid w:val="00956967"/>
    <w:rsid w:val="0096052C"/>
    <w:rsid w:val="009702AA"/>
    <w:rsid w:val="00971D6C"/>
    <w:rsid w:val="009725C6"/>
    <w:rsid w:val="00972C14"/>
    <w:rsid w:val="00981A9A"/>
    <w:rsid w:val="00981CE0"/>
    <w:rsid w:val="00983FCF"/>
    <w:rsid w:val="0098423F"/>
    <w:rsid w:val="00987CC3"/>
    <w:rsid w:val="00992475"/>
    <w:rsid w:val="009A1753"/>
    <w:rsid w:val="009A7295"/>
    <w:rsid w:val="009A77B1"/>
    <w:rsid w:val="009A780F"/>
    <w:rsid w:val="009B0709"/>
    <w:rsid w:val="009B4DAE"/>
    <w:rsid w:val="009B4E9C"/>
    <w:rsid w:val="009B5521"/>
    <w:rsid w:val="009C363D"/>
    <w:rsid w:val="009C5A07"/>
    <w:rsid w:val="009C6C0B"/>
    <w:rsid w:val="009D23EF"/>
    <w:rsid w:val="009D58DA"/>
    <w:rsid w:val="009D6912"/>
    <w:rsid w:val="009E5F6F"/>
    <w:rsid w:val="009F4ADE"/>
    <w:rsid w:val="009F7A2A"/>
    <w:rsid w:val="009F7DAB"/>
    <w:rsid w:val="00A053AF"/>
    <w:rsid w:val="00A125E7"/>
    <w:rsid w:val="00A15E4F"/>
    <w:rsid w:val="00A20645"/>
    <w:rsid w:val="00A21F06"/>
    <w:rsid w:val="00A220DF"/>
    <w:rsid w:val="00A37B64"/>
    <w:rsid w:val="00A449BC"/>
    <w:rsid w:val="00A47000"/>
    <w:rsid w:val="00A519E0"/>
    <w:rsid w:val="00A54711"/>
    <w:rsid w:val="00A54ECF"/>
    <w:rsid w:val="00A552FF"/>
    <w:rsid w:val="00A61F7B"/>
    <w:rsid w:val="00A63012"/>
    <w:rsid w:val="00A65DB7"/>
    <w:rsid w:val="00A66983"/>
    <w:rsid w:val="00A735D3"/>
    <w:rsid w:val="00A74CF0"/>
    <w:rsid w:val="00A75914"/>
    <w:rsid w:val="00A76061"/>
    <w:rsid w:val="00A77F99"/>
    <w:rsid w:val="00A83C82"/>
    <w:rsid w:val="00A87520"/>
    <w:rsid w:val="00A87C7B"/>
    <w:rsid w:val="00A90B91"/>
    <w:rsid w:val="00A919C9"/>
    <w:rsid w:val="00A91D6F"/>
    <w:rsid w:val="00A97CA2"/>
    <w:rsid w:val="00AA2822"/>
    <w:rsid w:val="00AA3B36"/>
    <w:rsid w:val="00AB1DA9"/>
    <w:rsid w:val="00AB2CA1"/>
    <w:rsid w:val="00AB348A"/>
    <w:rsid w:val="00AB3BAA"/>
    <w:rsid w:val="00AC0194"/>
    <w:rsid w:val="00AD36A0"/>
    <w:rsid w:val="00AD7B91"/>
    <w:rsid w:val="00AE308E"/>
    <w:rsid w:val="00AE372E"/>
    <w:rsid w:val="00AF0576"/>
    <w:rsid w:val="00AF3FB0"/>
    <w:rsid w:val="00AF65DF"/>
    <w:rsid w:val="00AF78DF"/>
    <w:rsid w:val="00B02467"/>
    <w:rsid w:val="00B030DE"/>
    <w:rsid w:val="00B116B2"/>
    <w:rsid w:val="00B12DBB"/>
    <w:rsid w:val="00B13E90"/>
    <w:rsid w:val="00B234F3"/>
    <w:rsid w:val="00B249F2"/>
    <w:rsid w:val="00B46911"/>
    <w:rsid w:val="00B46CB8"/>
    <w:rsid w:val="00B519FF"/>
    <w:rsid w:val="00B60BFF"/>
    <w:rsid w:val="00B60F20"/>
    <w:rsid w:val="00B63D97"/>
    <w:rsid w:val="00B702BD"/>
    <w:rsid w:val="00B70F97"/>
    <w:rsid w:val="00B7609F"/>
    <w:rsid w:val="00B84CC0"/>
    <w:rsid w:val="00B85C91"/>
    <w:rsid w:val="00B9405F"/>
    <w:rsid w:val="00B94C11"/>
    <w:rsid w:val="00B94E8B"/>
    <w:rsid w:val="00B956DE"/>
    <w:rsid w:val="00B97EE1"/>
    <w:rsid w:val="00BA664A"/>
    <w:rsid w:val="00BB75B7"/>
    <w:rsid w:val="00BC0CB8"/>
    <w:rsid w:val="00BC100A"/>
    <w:rsid w:val="00BC16D4"/>
    <w:rsid w:val="00BC2929"/>
    <w:rsid w:val="00BD65CA"/>
    <w:rsid w:val="00BE27FE"/>
    <w:rsid w:val="00BE2FDF"/>
    <w:rsid w:val="00BE4560"/>
    <w:rsid w:val="00BE5C9B"/>
    <w:rsid w:val="00BF2550"/>
    <w:rsid w:val="00BF40CD"/>
    <w:rsid w:val="00BF4A79"/>
    <w:rsid w:val="00BF7D39"/>
    <w:rsid w:val="00C02259"/>
    <w:rsid w:val="00C0320F"/>
    <w:rsid w:val="00C06FED"/>
    <w:rsid w:val="00C075B5"/>
    <w:rsid w:val="00C07F7E"/>
    <w:rsid w:val="00C12619"/>
    <w:rsid w:val="00C23756"/>
    <w:rsid w:val="00C23A83"/>
    <w:rsid w:val="00C25F4A"/>
    <w:rsid w:val="00C26640"/>
    <w:rsid w:val="00C33349"/>
    <w:rsid w:val="00C42674"/>
    <w:rsid w:val="00C436C8"/>
    <w:rsid w:val="00C52AF0"/>
    <w:rsid w:val="00C52B7C"/>
    <w:rsid w:val="00C535F1"/>
    <w:rsid w:val="00C53EC3"/>
    <w:rsid w:val="00C71FA2"/>
    <w:rsid w:val="00C774D7"/>
    <w:rsid w:val="00C80DA8"/>
    <w:rsid w:val="00C81747"/>
    <w:rsid w:val="00C8294E"/>
    <w:rsid w:val="00C8361B"/>
    <w:rsid w:val="00C83AD1"/>
    <w:rsid w:val="00C90CDD"/>
    <w:rsid w:val="00C91571"/>
    <w:rsid w:val="00CB5677"/>
    <w:rsid w:val="00CB7921"/>
    <w:rsid w:val="00CC1025"/>
    <w:rsid w:val="00CC14BE"/>
    <w:rsid w:val="00CD0ACA"/>
    <w:rsid w:val="00CD3843"/>
    <w:rsid w:val="00CD71E0"/>
    <w:rsid w:val="00CE565B"/>
    <w:rsid w:val="00CF61CB"/>
    <w:rsid w:val="00D01989"/>
    <w:rsid w:val="00D075C8"/>
    <w:rsid w:val="00D2447A"/>
    <w:rsid w:val="00D27234"/>
    <w:rsid w:val="00D27ECB"/>
    <w:rsid w:val="00D310C6"/>
    <w:rsid w:val="00D34890"/>
    <w:rsid w:val="00D36F8B"/>
    <w:rsid w:val="00D40719"/>
    <w:rsid w:val="00D61D2F"/>
    <w:rsid w:val="00D66C32"/>
    <w:rsid w:val="00D77C70"/>
    <w:rsid w:val="00D80F7A"/>
    <w:rsid w:val="00D83D22"/>
    <w:rsid w:val="00D933D0"/>
    <w:rsid w:val="00D944BD"/>
    <w:rsid w:val="00DC0A71"/>
    <w:rsid w:val="00DC38C6"/>
    <w:rsid w:val="00DF46B3"/>
    <w:rsid w:val="00E06FB0"/>
    <w:rsid w:val="00E10B89"/>
    <w:rsid w:val="00E123A2"/>
    <w:rsid w:val="00E13867"/>
    <w:rsid w:val="00E26549"/>
    <w:rsid w:val="00E26A39"/>
    <w:rsid w:val="00E33BA8"/>
    <w:rsid w:val="00E34A3A"/>
    <w:rsid w:val="00E51D6B"/>
    <w:rsid w:val="00E536C0"/>
    <w:rsid w:val="00E564A2"/>
    <w:rsid w:val="00E566C2"/>
    <w:rsid w:val="00E611FE"/>
    <w:rsid w:val="00E646E4"/>
    <w:rsid w:val="00E70E20"/>
    <w:rsid w:val="00E77544"/>
    <w:rsid w:val="00E81017"/>
    <w:rsid w:val="00E82BBA"/>
    <w:rsid w:val="00E83A25"/>
    <w:rsid w:val="00E87E04"/>
    <w:rsid w:val="00E92943"/>
    <w:rsid w:val="00EA70DD"/>
    <w:rsid w:val="00EA7407"/>
    <w:rsid w:val="00EB26EC"/>
    <w:rsid w:val="00EB5EC3"/>
    <w:rsid w:val="00EC31F7"/>
    <w:rsid w:val="00EC3797"/>
    <w:rsid w:val="00EC4F8E"/>
    <w:rsid w:val="00EC6702"/>
    <w:rsid w:val="00EC6F43"/>
    <w:rsid w:val="00ED5F37"/>
    <w:rsid w:val="00EE0F37"/>
    <w:rsid w:val="00EE19D5"/>
    <w:rsid w:val="00EE1E7F"/>
    <w:rsid w:val="00EF0A97"/>
    <w:rsid w:val="00EF19D1"/>
    <w:rsid w:val="00EF554C"/>
    <w:rsid w:val="00EF7D9F"/>
    <w:rsid w:val="00F06581"/>
    <w:rsid w:val="00F06FB8"/>
    <w:rsid w:val="00F1006D"/>
    <w:rsid w:val="00F1213C"/>
    <w:rsid w:val="00F21360"/>
    <w:rsid w:val="00F22AA3"/>
    <w:rsid w:val="00F2330D"/>
    <w:rsid w:val="00F2332A"/>
    <w:rsid w:val="00F33204"/>
    <w:rsid w:val="00F36405"/>
    <w:rsid w:val="00F372AF"/>
    <w:rsid w:val="00F41C2D"/>
    <w:rsid w:val="00F42411"/>
    <w:rsid w:val="00F47E0C"/>
    <w:rsid w:val="00F50263"/>
    <w:rsid w:val="00F64410"/>
    <w:rsid w:val="00F710BD"/>
    <w:rsid w:val="00F7257A"/>
    <w:rsid w:val="00F7292F"/>
    <w:rsid w:val="00F7716B"/>
    <w:rsid w:val="00F82DB6"/>
    <w:rsid w:val="00F82F93"/>
    <w:rsid w:val="00F82FFF"/>
    <w:rsid w:val="00F83393"/>
    <w:rsid w:val="00F90475"/>
    <w:rsid w:val="00F91134"/>
    <w:rsid w:val="00F939DA"/>
    <w:rsid w:val="00F97A9F"/>
    <w:rsid w:val="00FA1E57"/>
    <w:rsid w:val="00FA40FA"/>
    <w:rsid w:val="00FA45A3"/>
    <w:rsid w:val="00FA5BEF"/>
    <w:rsid w:val="00FA7F69"/>
    <w:rsid w:val="00FB1E98"/>
    <w:rsid w:val="00FB259C"/>
    <w:rsid w:val="00FC0975"/>
    <w:rsid w:val="00FC4171"/>
    <w:rsid w:val="00FD0448"/>
    <w:rsid w:val="00FD2588"/>
    <w:rsid w:val="00FD5761"/>
    <w:rsid w:val="00FD70DF"/>
    <w:rsid w:val="00FF107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A264"/>
  <w15:chartTrackingRefBased/>
  <w15:docId w15:val="{6D5FD436-43CD-4CD4-8C51-3A290E0A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04FE"/>
  </w:style>
  <w:style w:type="paragraph" w:styleId="Titre1">
    <w:name w:val="heading 1"/>
    <w:basedOn w:val="Normal"/>
    <w:next w:val="Normal"/>
    <w:link w:val="Titre1Car"/>
    <w:uiPriority w:val="9"/>
    <w:qFormat/>
    <w:rsid w:val="00A9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5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51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394"/>
  </w:style>
  <w:style w:type="paragraph" w:styleId="Pieddepage">
    <w:name w:val="footer"/>
    <w:basedOn w:val="Normal"/>
    <w:link w:val="PieddepageCar"/>
    <w:uiPriority w:val="99"/>
    <w:unhideWhenUsed/>
    <w:rsid w:val="0023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394"/>
  </w:style>
  <w:style w:type="character" w:customStyle="1" w:styleId="Titre3Car">
    <w:name w:val="Titre 3 Car"/>
    <w:basedOn w:val="Policepardfaut"/>
    <w:link w:val="Titre3"/>
    <w:uiPriority w:val="9"/>
    <w:rsid w:val="00451E12"/>
    <w:rPr>
      <w:rFonts w:ascii="Times New Roman" w:eastAsia="Times New Roman" w:hAnsi="Times New Roman" w:cs="Times New Roman"/>
      <w:b/>
      <w:bCs/>
      <w:sz w:val="27"/>
      <w:szCs w:val="27"/>
      <w:lang w:eastAsia="fr-FR" w:bidi="he-IL"/>
    </w:rPr>
  </w:style>
  <w:style w:type="character" w:styleId="Lienhypertexte">
    <w:name w:val="Hyperlink"/>
    <w:basedOn w:val="Policepardfaut"/>
    <w:uiPriority w:val="99"/>
    <w:unhideWhenUsed/>
    <w:rsid w:val="00451E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Accentuation">
    <w:name w:val="Emphasis"/>
    <w:basedOn w:val="Policepardfaut"/>
    <w:uiPriority w:val="20"/>
    <w:qFormat/>
    <w:rsid w:val="00FA5BE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FA5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FA5BE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B2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B2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1B2F3A"/>
    <w:rPr>
      <w:rFonts w:ascii="Arial" w:eastAsia="Arial" w:hAnsi="Arial" w:cs="Arial"/>
      <w:sz w:val="26"/>
      <w:szCs w:val="26"/>
    </w:rPr>
  </w:style>
  <w:style w:type="paragraph" w:styleId="Titre">
    <w:name w:val="Title"/>
    <w:basedOn w:val="Normal"/>
    <w:link w:val="TitreCar"/>
    <w:uiPriority w:val="10"/>
    <w:qFormat/>
    <w:rsid w:val="001B2F3A"/>
    <w:pPr>
      <w:widowControl w:val="0"/>
      <w:autoSpaceDE w:val="0"/>
      <w:autoSpaceDN w:val="0"/>
      <w:spacing w:before="6" w:after="0" w:line="240" w:lineRule="auto"/>
      <w:ind w:left="4156" w:right="4150"/>
      <w:jc w:val="center"/>
    </w:pPr>
    <w:rPr>
      <w:rFonts w:ascii="Verdana" w:eastAsia="Verdana" w:hAnsi="Verdana" w:cs="Verdana"/>
      <w:sz w:val="28"/>
      <w:szCs w:val="28"/>
      <w:u w:val="single" w:color="000000"/>
    </w:rPr>
  </w:style>
  <w:style w:type="character" w:customStyle="1" w:styleId="TitreCar">
    <w:name w:val="Titre Car"/>
    <w:basedOn w:val="Policepardfaut"/>
    <w:link w:val="Titre"/>
    <w:uiPriority w:val="10"/>
    <w:rsid w:val="001B2F3A"/>
    <w:rPr>
      <w:rFonts w:ascii="Verdana" w:eastAsia="Verdana" w:hAnsi="Verdana" w:cs="Verdana"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34"/>
    <w:qFormat/>
    <w:rsid w:val="001B2F3A"/>
    <w:pPr>
      <w:widowControl w:val="0"/>
      <w:autoSpaceDE w:val="0"/>
      <w:autoSpaceDN w:val="0"/>
      <w:spacing w:after="0" w:line="240" w:lineRule="auto"/>
      <w:ind w:left="400" w:hanging="28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B2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2614E2"/>
    <w:pPr>
      <w:autoSpaceDE w:val="0"/>
      <w:autoSpaceDN w:val="0"/>
      <w:adjustRightInd w:val="0"/>
      <w:spacing w:after="0" w:line="240" w:lineRule="auto"/>
    </w:pPr>
    <w:rPr>
      <w:rFonts w:ascii="MamaeQueNosFaz" w:hAnsi="MamaeQueNosFaz" w:cs="MamaeQueNosFaz"/>
      <w:color w:val="000000"/>
      <w:sz w:val="24"/>
      <w:szCs w:val="24"/>
      <w:lang w:val="fr-RE"/>
    </w:rPr>
  </w:style>
  <w:style w:type="character" w:customStyle="1" w:styleId="Titre1Car">
    <w:name w:val="Titre 1 Car"/>
    <w:basedOn w:val="Policepardfaut"/>
    <w:link w:val="Titre1"/>
    <w:uiPriority w:val="9"/>
    <w:rsid w:val="00A91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A7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ons">
    <w:name w:val="leçons"/>
    <w:basedOn w:val="Normal"/>
    <w:rsid w:val="00A053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Mentionnonrsolue">
    <w:name w:val="Unresolved Mention"/>
    <w:basedOn w:val="Policepardfaut"/>
    <w:uiPriority w:val="99"/>
    <w:rsid w:val="001E2F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D36A0"/>
  </w:style>
  <w:style w:type="paragraph" w:customStyle="1" w:styleId="texte">
    <w:name w:val="texte"/>
    <w:basedOn w:val="Normal"/>
    <w:rsid w:val="0017370E"/>
    <w:pPr>
      <w:spacing w:before="120"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Séverine MIREL</cp:lastModifiedBy>
  <cp:revision>4</cp:revision>
  <cp:lastPrinted>2020-06-06T16:32:00Z</cp:lastPrinted>
  <dcterms:created xsi:type="dcterms:W3CDTF">2020-06-06T16:33:00Z</dcterms:created>
  <dcterms:modified xsi:type="dcterms:W3CDTF">2020-06-06T18:09:00Z</dcterms:modified>
</cp:coreProperties>
</file>